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2392"/>
        <w:gridCol w:w="3826"/>
      </w:tblGrid>
      <w:tr w:rsidR="00272EAC" w:rsidRPr="003E54CA" w:rsidTr="00E00DF2">
        <w:trPr>
          <w:trHeight w:val="1984"/>
        </w:trPr>
        <w:tc>
          <w:tcPr>
            <w:tcW w:w="3106" w:type="dxa"/>
          </w:tcPr>
          <w:p w:rsidR="00272EAC" w:rsidRDefault="00272EAC" w:rsidP="007875CA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2392" w:type="dxa"/>
          </w:tcPr>
          <w:p w:rsidR="00272EAC" w:rsidRDefault="00272EAC" w:rsidP="007875CA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3826" w:type="dxa"/>
          </w:tcPr>
          <w:p w:rsidR="00272EAC" w:rsidRPr="003E54CA" w:rsidRDefault="00272EAC" w:rsidP="000E786A">
            <w:pPr>
              <w:ind w:firstLine="0"/>
              <w:jc w:val="right"/>
              <w:rPr>
                <w:sz w:val="22"/>
                <w:lang w:val="uk-UA"/>
              </w:rPr>
            </w:pPr>
            <w:r w:rsidRPr="000F7B05">
              <w:rPr>
                <w:sz w:val="22"/>
                <w:lang w:val="uk-UA"/>
              </w:rPr>
              <w:t>Додато</w:t>
            </w:r>
            <w:bookmarkStart w:id="0" w:name="_GoBack"/>
            <w:bookmarkEnd w:id="0"/>
            <w:r w:rsidRPr="000F7B05">
              <w:rPr>
                <w:sz w:val="22"/>
                <w:lang w:val="uk-UA"/>
              </w:rPr>
              <w:t xml:space="preserve">к </w:t>
            </w:r>
            <w:r>
              <w:rPr>
                <w:sz w:val="22"/>
                <w:lang w:val="uk-UA"/>
              </w:rPr>
              <w:t>5</w:t>
            </w:r>
            <w:r w:rsidRPr="000F7B05">
              <w:rPr>
                <w:sz w:val="22"/>
                <w:lang w:val="uk-UA"/>
              </w:rPr>
              <w:t xml:space="preserve"> до </w:t>
            </w:r>
            <w:bookmarkStart w:id="1" w:name="_Hlk26703827"/>
            <w:r w:rsidR="00E00DF2">
              <w:rPr>
                <w:sz w:val="22"/>
                <w:lang w:val="uk-UA"/>
              </w:rPr>
              <w:t>П</w:t>
            </w:r>
            <w:r w:rsidRPr="000F7B05">
              <w:rPr>
                <w:sz w:val="22"/>
                <w:lang w:val="uk-UA"/>
              </w:rPr>
              <w:t>рограм</w:t>
            </w:r>
            <w:r>
              <w:rPr>
                <w:sz w:val="22"/>
                <w:lang w:val="uk-UA"/>
              </w:rPr>
              <w:t>и</w:t>
            </w:r>
            <w:r w:rsidRPr="000F7B05">
              <w:rPr>
                <w:sz w:val="22"/>
                <w:lang w:val="uk-UA"/>
              </w:rPr>
              <w:t xml:space="preserve"> </w:t>
            </w:r>
            <w:bookmarkEnd w:id="1"/>
          </w:p>
        </w:tc>
      </w:tr>
    </w:tbl>
    <w:p w:rsidR="002D21D3" w:rsidRPr="000A0A06" w:rsidRDefault="00962364" w:rsidP="00272EAC">
      <w:pPr>
        <w:pStyle w:val="2"/>
        <w:spacing w:after="5"/>
        <w:ind w:left="3981" w:right="3106" w:hanging="154"/>
        <w:rPr>
          <w:lang w:val="uk-UA"/>
        </w:rPr>
      </w:pPr>
      <w:r>
        <w:rPr>
          <w:lang w:val="uk-UA"/>
        </w:rPr>
        <w:t>Д</w:t>
      </w:r>
      <w:r w:rsidR="002D21D3" w:rsidRPr="000A0A06">
        <w:rPr>
          <w:lang w:val="uk-UA"/>
        </w:rPr>
        <w:t>ОГОВІР №</w:t>
      </w:r>
      <w:r w:rsidR="00272EAC">
        <w:rPr>
          <w:lang w:val="uk-UA"/>
        </w:rPr>
        <w:t xml:space="preserve">   </w:t>
      </w:r>
      <w:r w:rsidR="002D21D3" w:rsidRPr="000A0A06">
        <w:rPr>
          <w:lang w:val="uk-UA"/>
        </w:rPr>
        <w:t>____ про співпрацю</w:t>
      </w:r>
    </w:p>
    <w:p w:rsidR="002D21D3" w:rsidRPr="000A0A06" w:rsidRDefault="002D21D3" w:rsidP="002D21D3">
      <w:pPr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b/>
          <w:lang w:val="uk-UA"/>
        </w:rPr>
        <w:t xml:space="preserve"> </w:t>
      </w:r>
    </w:p>
    <w:p w:rsidR="002D21D3" w:rsidRPr="000A0A06" w:rsidRDefault="002D21D3" w:rsidP="00272EAC">
      <w:pPr>
        <w:spacing w:after="0" w:line="259" w:lineRule="auto"/>
        <w:ind w:left="0" w:right="44" w:firstLine="0"/>
        <w:jc w:val="center"/>
        <w:rPr>
          <w:lang w:val="uk-UA"/>
        </w:rPr>
      </w:pPr>
      <w:r w:rsidRPr="000A0A06">
        <w:rPr>
          <w:b/>
          <w:lang w:val="uk-UA"/>
        </w:rPr>
        <w:t xml:space="preserve">м. </w:t>
      </w:r>
      <w:r w:rsidR="00272EAC">
        <w:rPr>
          <w:b/>
          <w:lang w:val="uk-UA"/>
        </w:rPr>
        <w:t>Ужгород</w:t>
      </w:r>
      <w:r w:rsidRPr="000A0A06">
        <w:rPr>
          <w:b/>
          <w:lang w:val="uk-UA"/>
        </w:rPr>
        <w:t xml:space="preserve">                                    </w:t>
      </w:r>
      <w:r w:rsidR="00272EAC">
        <w:rPr>
          <w:b/>
          <w:lang w:val="uk-UA"/>
        </w:rPr>
        <w:t xml:space="preserve">                              </w:t>
      </w:r>
      <w:r w:rsidRPr="000A0A06">
        <w:rPr>
          <w:b/>
          <w:lang w:val="uk-UA"/>
        </w:rPr>
        <w:t xml:space="preserve">«___»_________202_ року </w:t>
      </w:r>
    </w:p>
    <w:p w:rsidR="002D21D3" w:rsidRPr="000A0A06" w:rsidRDefault="002D21D3" w:rsidP="002D21D3">
      <w:pPr>
        <w:spacing w:after="149" w:line="259" w:lineRule="auto"/>
        <w:ind w:left="0" w:firstLine="0"/>
        <w:jc w:val="left"/>
        <w:rPr>
          <w:lang w:val="uk-UA"/>
        </w:rPr>
      </w:pPr>
      <w:r w:rsidRPr="000A0A06">
        <w:rPr>
          <w:b/>
          <w:lang w:val="uk-UA"/>
        </w:rPr>
        <w:t xml:space="preserve"> </w:t>
      </w:r>
    </w:p>
    <w:p w:rsidR="002D21D3" w:rsidRPr="000A0A06" w:rsidRDefault="002D21D3" w:rsidP="002D21D3">
      <w:pPr>
        <w:ind w:left="16" w:right="1" w:firstLine="0"/>
        <w:rPr>
          <w:lang w:val="uk-UA"/>
        </w:rPr>
      </w:pPr>
      <w:r w:rsidRPr="000A0A06">
        <w:rPr>
          <w:lang w:val="uk-UA"/>
        </w:rPr>
        <w:t xml:space="preserve">  </w:t>
      </w:r>
      <w:r w:rsidR="00A73253">
        <w:rPr>
          <w:lang w:val="uk-UA"/>
        </w:rPr>
        <w:tab/>
      </w:r>
      <w:r w:rsidR="00272EAC">
        <w:rPr>
          <w:b/>
          <w:lang w:val="uk-UA"/>
        </w:rPr>
        <w:t xml:space="preserve">Управління </w:t>
      </w:r>
      <w:r w:rsidR="00272EAC" w:rsidRPr="000A0A06">
        <w:rPr>
          <w:b/>
          <w:lang w:val="uk-UA"/>
        </w:rPr>
        <w:t>житлово</w:t>
      </w:r>
      <w:r w:rsidR="00272EAC">
        <w:rPr>
          <w:b/>
          <w:lang w:val="uk-UA"/>
        </w:rPr>
        <w:t>-</w:t>
      </w:r>
      <w:r w:rsidR="00272EAC" w:rsidRPr="000A0A06">
        <w:rPr>
          <w:b/>
          <w:lang w:val="uk-UA"/>
        </w:rPr>
        <w:t>комунального господарства</w:t>
      </w:r>
      <w:r w:rsidR="00272EAC">
        <w:rPr>
          <w:b/>
          <w:lang w:val="uk-UA"/>
        </w:rPr>
        <w:t xml:space="preserve"> та енергозбереження Закарпатської </w:t>
      </w:r>
      <w:r w:rsidRPr="000A0A06">
        <w:rPr>
          <w:b/>
          <w:lang w:val="uk-UA"/>
        </w:rPr>
        <w:t xml:space="preserve">обласної державної адміністрації </w:t>
      </w:r>
      <w:r w:rsidRPr="000A0A06">
        <w:rPr>
          <w:lang w:val="uk-UA"/>
        </w:rPr>
        <w:t xml:space="preserve">(далі – </w:t>
      </w:r>
      <w:r w:rsidR="00272EAC">
        <w:rPr>
          <w:lang w:val="uk-UA"/>
        </w:rPr>
        <w:t>Управління</w:t>
      </w:r>
      <w:r w:rsidRPr="000A0A06">
        <w:rPr>
          <w:lang w:val="uk-UA"/>
        </w:rPr>
        <w:t xml:space="preserve">), в особі </w:t>
      </w:r>
      <w:r w:rsidR="00272EAC">
        <w:rPr>
          <w:lang w:val="uk-UA"/>
        </w:rPr>
        <w:t>начальника</w:t>
      </w:r>
      <w:r w:rsidRPr="000A0A06">
        <w:rPr>
          <w:lang w:val="uk-UA"/>
        </w:rPr>
        <w:t xml:space="preserve"> ____________________, який діє на підставі Положення про </w:t>
      </w:r>
      <w:r w:rsidR="00272EAC">
        <w:rPr>
          <w:lang w:val="uk-UA"/>
        </w:rPr>
        <w:t>Управління</w:t>
      </w:r>
      <w:r w:rsidRPr="000A0A06">
        <w:rPr>
          <w:lang w:val="uk-UA"/>
        </w:rPr>
        <w:t xml:space="preserve">, з однієї сторони, та ______________________, що є банком-партнером ДУ «Фонд енергоефективності» для реалізації Програми підтримки </w:t>
      </w:r>
      <w:proofErr w:type="spellStart"/>
      <w:r w:rsidRPr="000A0A06">
        <w:rPr>
          <w:lang w:val="uk-UA"/>
        </w:rPr>
        <w:t>енергомодернізації</w:t>
      </w:r>
      <w:proofErr w:type="spellEnd"/>
      <w:r w:rsidRPr="000A0A06">
        <w:rPr>
          <w:lang w:val="uk-UA"/>
        </w:rPr>
        <w:t xml:space="preserve"> багатоквартирних будинків «Е</w:t>
      </w:r>
      <w:r w:rsidR="003D31F5">
        <w:rPr>
          <w:lang w:val="uk-UA"/>
        </w:rPr>
        <w:t>НЕРГОДІМ</w:t>
      </w:r>
      <w:r w:rsidRPr="000A0A06">
        <w:rPr>
          <w:lang w:val="uk-UA"/>
        </w:rPr>
        <w:t xml:space="preserve">» (далі – Кредитно-фінансова установа), в особі ______________________, який/а діє на підставі ____________, з іншої сторони, уклали цей Договір про </w:t>
      </w:r>
      <w:r w:rsidR="00E00DF2">
        <w:rPr>
          <w:lang w:val="uk-UA"/>
        </w:rPr>
        <w:t>таке</w:t>
      </w:r>
      <w:r w:rsidRPr="000A0A06">
        <w:rPr>
          <w:lang w:val="uk-UA"/>
        </w:rPr>
        <w:t xml:space="preserve">: </w:t>
      </w:r>
    </w:p>
    <w:p w:rsidR="002D21D3" w:rsidRPr="000A0A06" w:rsidRDefault="002D21D3" w:rsidP="002D21D3">
      <w:pPr>
        <w:pStyle w:val="2"/>
        <w:spacing w:after="4"/>
        <w:ind w:left="27" w:right="24"/>
        <w:rPr>
          <w:lang w:val="uk-UA"/>
        </w:rPr>
      </w:pPr>
      <w:r w:rsidRPr="000A0A06">
        <w:rPr>
          <w:lang w:val="uk-UA"/>
        </w:rPr>
        <w:t xml:space="preserve">1. Предмет Договору </w:t>
      </w:r>
    </w:p>
    <w:p w:rsidR="002D21D3" w:rsidRPr="000A0A06" w:rsidRDefault="002D21D3" w:rsidP="002D21D3">
      <w:pPr>
        <w:ind w:left="16" w:right="1"/>
        <w:rPr>
          <w:lang w:val="uk-UA"/>
        </w:rPr>
      </w:pPr>
      <w:r w:rsidRPr="000A0A06">
        <w:rPr>
          <w:lang w:val="uk-UA"/>
        </w:rPr>
        <w:t>1.1.</w:t>
      </w:r>
      <w:r w:rsidRPr="000A0A06">
        <w:rPr>
          <w:b/>
          <w:lang w:val="uk-UA"/>
        </w:rPr>
        <w:t xml:space="preserve"> </w:t>
      </w:r>
      <w:r w:rsidRPr="000A0A06">
        <w:rPr>
          <w:lang w:val="uk-UA"/>
        </w:rPr>
        <w:t xml:space="preserve">Предметом цього Договору є встановлення основних умов та принципів співпраці Сторін у процесі надання </w:t>
      </w:r>
      <w:r w:rsidR="00272EAC">
        <w:rPr>
          <w:lang w:val="uk-UA"/>
        </w:rPr>
        <w:t>Управлінням</w:t>
      </w:r>
      <w:r w:rsidRPr="000A0A06">
        <w:rPr>
          <w:lang w:val="uk-UA"/>
        </w:rPr>
        <w:t xml:space="preserve"> часткової компенсації відсоткової ставки за кредитами, які отримали об’єднання співвласників багатоквартирних будинків, що розміщені на території </w:t>
      </w:r>
      <w:r w:rsidR="00272EAC">
        <w:rPr>
          <w:lang w:val="uk-UA"/>
        </w:rPr>
        <w:t>Закарпатської</w:t>
      </w:r>
      <w:r w:rsidRPr="000A0A06">
        <w:rPr>
          <w:lang w:val="uk-UA"/>
        </w:rPr>
        <w:t xml:space="preserve"> області (далі – Позичальники, ОСББ) у Кредитно-фінансовій установі на реалізацію заходів з підвищення рівня енергетичної ефективності будівель, відповідно до вимог</w:t>
      </w:r>
      <w:r w:rsidRPr="000A0A06">
        <w:rPr>
          <w:sz w:val="24"/>
          <w:lang w:val="uk-UA"/>
        </w:rPr>
        <w:t xml:space="preserve"> </w:t>
      </w:r>
      <w:r w:rsidRPr="000A0A06">
        <w:rPr>
          <w:lang w:val="uk-UA"/>
        </w:rPr>
        <w:t xml:space="preserve">Програми підтримки </w:t>
      </w:r>
      <w:proofErr w:type="spellStart"/>
      <w:r w:rsidRPr="000A0A06">
        <w:rPr>
          <w:lang w:val="uk-UA"/>
        </w:rPr>
        <w:t>енергомодернізації</w:t>
      </w:r>
      <w:proofErr w:type="spellEnd"/>
      <w:r w:rsidRPr="000A0A06">
        <w:rPr>
          <w:lang w:val="uk-UA"/>
        </w:rPr>
        <w:t xml:space="preserve"> багатоквартирних будинків «Е</w:t>
      </w:r>
      <w:r w:rsidR="003D31F5">
        <w:rPr>
          <w:lang w:val="uk-UA"/>
        </w:rPr>
        <w:t>НЕРГОДІМ</w:t>
      </w:r>
      <w:r w:rsidRPr="000A0A06">
        <w:rPr>
          <w:lang w:val="uk-UA"/>
        </w:rPr>
        <w:t xml:space="preserve">» затвердженої Рішенням Наглядової ради ДУ «Фонд енергоефективності» від 16 серпня 2019 року (далі-Програма Фонду енергоефективності) та </w:t>
      </w:r>
      <w:r w:rsidR="00272EAC" w:rsidRPr="00272EAC">
        <w:rPr>
          <w:szCs w:val="28"/>
          <w:lang w:val="uk-UA"/>
        </w:rPr>
        <w:t xml:space="preserve">цільової програми </w:t>
      </w:r>
      <w:r w:rsidR="00E00DF2">
        <w:rPr>
          <w:szCs w:val="28"/>
          <w:lang w:val="uk-UA"/>
        </w:rPr>
        <w:t>«</w:t>
      </w:r>
      <w:r w:rsidR="00272EAC" w:rsidRPr="00272EAC">
        <w:rPr>
          <w:szCs w:val="28"/>
          <w:lang w:val="uk-UA"/>
        </w:rPr>
        <w:t>Тепла оселя</w:t>
      </w:r>
      <w:r w:rsidR="00E00DF2">
        <w:rPr>
          <w:szCs w:val="28"/>
          <w:lang w:val="uk-UA"/>
        </w:rPr>
        <w:t>»</w:t>
      </w:r>
      <w:r w:rsidR="00272EAC" w:rsidRPr="00272EAC">
        <w:rPr>
          <w:szCs w:val="28"/>
          <w:lang w:val="uk-UA"/>
        </w:rPr>
        <w:t xml:space="preserve"> з підтримки </w:t>
      </w:r>
      <w:proofErr w:type="spellStart"/>
      <w:r w:rsidR="00272EAC" w:rsidRPr="00272EAC">
        <w:rPr>
          <w:szCs w:val="28"/>
          <w:lang w:val="uk-UA"/>
        </w:rPr>
        <w:t>енергомодернізації</w:t>
      </w:r>
      <w:proofErr w:type="spellEnd"/>
      <w:r w:rsidR="00272EAC" w:rsidRPr="00272EAC">
        <w:rPr>
          <w:szCs w:val="28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E00DF2">
        <w:rPr>
          <w:szCs w:val="28"/>
          <w:lang w:val="uk-UA"/>
        </w:rPr>
        <w:t>«</w:t>
      </w:r>
      <w:r w:rsidR="00272EAC" w:rsidRPr="00272EAC">
        <w:rPr>
          <w:szCs w:val="28"/>
          <w:lang w:val="uk-UA"/>
        </w:rPr>
        <w:t>ЕНЕРГОДІМ</w:t>
      </w:r>
      <w:r w:rsidR="00E00DF2">
        <w:rPr>
          <w:szCs w:val="28"/>
          <w:lang w:val="uk-UA"/>
        </w:rPr>
        <w:t>»</w:t>
      </w:r>
      <w:r w:rsidR="00272EAC" w:rsidRPr="00272EAC">
        <w:rPr>
          <w:szCs w:val="28"/>
          <w:lang w:val="uk-UA"/>
        </w:rPr>
        <w:t xml:space="preserve"> державної установи </w:t>
      </w:r>
      <w:r w:rsidR="00E00DF2">
        <w:rPr>
          <w:szCs w:val="28"/>
          <w:lang w:val="uk-UA"/>
        </w:rPr>
        <w:t>«</w:t>
      </w:r>
      <w:r w:rsidR="00272EAC" w:rsidRPr="00272EAC">
        <w:rPr>
          <w:szCs w:val="28"/>
          <w:lang w:val="uk-UA"/>
        </w:rPr>
        <w:t>Фонд енергоефективності</w:t>
      </w:r>
      <w:r w:rsidR="00E00DF2">
        <w:rPr>
          <w:szCs w:val="28"/>
          <w:lang w:val="uk-UA"/>
        </w:rPr>
        <w:t>»</w:t>
      </w:r>
      <w:r w:rsidR="00272EAC" w:rsidRPr="00272EAC">
        <w:rPr>
          <w:szCs w:val="28"/>
          <w:lang w:val="uk-UA"/>
        </w:rPr>
        <w:t>, на 2022-2023 роки</w:t>
      </w:r>
      <w:r w:rsidR="00272EAC">
        <w:rPr>
          <w:szCs w:val="28"/>
          <w:lang w:val="uk-UA"/>
        </w:rPr>
        <w:t xml:space="preserve">, </w:t>
      </w:r>
      <w:r w:rsidRPr="000A0A06">
        <w:rPr>
          <w:lang w:val="uk-UA"/>
        </w:rPr>
        <w:t xml:space="preserve">затвердженої рішенням </w:t>
      </w:r>
      <w:r w:rsidR="00272EAC">
        <w:rPr>
          <w:lang w:val="uk-UA"/>
        </w:rPr>
        <w:t>Закарпатської</w:t>
      </w:r>
      <w:r w:rsidRPr="000A0A06">
        <w:rPr>
          <w:lang w:val="uk-UA"/>
        </w:rPr>
        <w:t xml:space="preserve"> обласної ради від ___________ року № _______ (далі</w:t>
      </w:r>
      <w:r w:rsidR="00E00DF2">
        <w:rPr>
          <w:lang w:val="uk-UA"/>
        </w:rPr>
        <w:t xml:space="preserve"> - </w:t>
      </w:r>
      <w:r w:rsidRPr="000A0A06">
        <w:rPr>
          <w:lang w:val="uk-UA"/>
        </w:rPr>
        <w:t xml:space="preserve">Обласна </w:t>
      </w:r>
      <w:r w:rsidR="00E00DF2">
        <w:rPr>
          <w:lang w:val="uk-UA"/>
        </w:rPr>
        <w:t>п</w:t>
      </w:r>
      <w:r w:rsidRPr="000A0A06">
        <w:rPr>
          <w:lang w:val="uk-UA"/>
        </w:rPr>
        <w:t xml:space="preserve">рограма), у розмірах та порядку, що визначені </w:t>
      </w:r>
      <w:r w:rsidR="00E00DF2">
        <w:rPr>
          <w:lang w:val="uk-UA"/>
        </w:rPr>
        <w:t>цією</w:t>
      </w:r>
      <w:r w:rsidRPr="000A0A06">
        <w:rPr>
          <w:lang w:val="uk-UA"/>
        </w:rPr>
        <w:t xml:space="preserve"> </w:t>
      </w:r>
      <w:r w:rsidR="00E00DF2">
        <w:rPr>
          <w:lang w:val="uk-UA"/>
        </w:rPr>
        <w:t>П</w:t>
      </w:r>
      <w:r w:rsidRPr="000A0A06">
        <w:rPr>
          <w:lang w:val="uk-UA"/>
        </w:rPr>
        <w:t>рограмою.</w:t>
      </w:r>
      <w:r w:rsidRPr="000A0A06">
        <w:rPr>
          <w:b/>
          <w:lang w:val="uk-UA"/>
        </w:rPr>
        <w:t xml:space="preserve"> </w:t>
      </w:r>
    </w:p>
    <w:p w:rsidR="002D21D3" w:rsidRPr="000A0A06" w:rsidRDefault="002D21D3" w:rsidP="002D21D3">
      <w:pPr>
        <w:ind w:left="16" w:right="1"/>
        <w:rPr>
          <w:lang w:val="uk-UA"/>
        </w:rPr>
      </w:pPr>
      <w:r w:rsidRPr="000A0A06">
        <w:rPr>
          <w:lang w:val="uk-UA"/>
        </w:rPr>
        <w:t>1.2.</w:t>
      </w:r>
      <w:r w:rsidRPr="000A0A06">
        <w:rPr>
          <w:b/>
          <w:lang w:val="uk-UA"/>
        </w:rPr>
        <w:t xml:space="preserve"> </w:t>
      </w:r>
      <w:r w:rsidRPr="000A0A06">
        <w:rPr>
          <w:lang w:val="uk-UA"/>
        </w:rPr>
        <w:t xml:space="preserve">Кредитування Позичальників здійснюється Кредитно-фінансовою установою у національній валюті відповідно до внутрішніх нормативних документів Кредитно-фінансової установи. </w:t>
      </w:r>
    </w:p>
    <w:p w:rsidR="002D21D3" w:rsidRPr="000A0A06" w:rsidRDefault="002D21D3" w:rsidP="002D21D3">
      <w:pPr>
        <w:spacing w:after="26"/>
        <w:ind w:left="16" w:right="1"/>
        <w:rPr>
          <w:lang w:val="uk-UA"/>
        </w:rPr>
      </w:pPr>
      <w:r w:rsidRPr="000A0A06">
        <w:rPr>
          <w:lang w:val="uk-UA"/>
        </w:rPr>
        <w:t xml:space="preserve">1.3. </w:t>
      </w:r>
      <w:r w:rsidR="00272EAC">
        <w:rPr>
          <w:lang w:val="uk-UA"/>
        </w:rPr>
        <w:t>Управління</w:t>
      </w:r>
      <w:r w:rsidRPr="000A0A06">
        <w:rPr>
          <w:lang w:val="uk-UA"/>
        </w:rPr>
        <w:t xml:space="preserve"> надає часткову компенсацію</w:t>
      </w:r>
      <w:r w:rsidR="003D31F5">
        <w:rPr>
          <w:lang w:val="uk-UA"/>
        </w:rPr>
        <w:t xml:space="preserve"> річної</w:t>
      </w:r>
      <w:r w:rsidRPr="000A0A06">
        <w:rPr>
          <w:lang w:val="uk-UA"/>
        </w:rPr>
        <w:t xml:space="preserve"> відсоткової ставки у розмірі 10 % річних за кредитами, отриманими ОСББ на заходи з енергоефективності відповідно до переліку, визначено</w:t>
      </w:r>
      <w:r w:rsidR="00E00DF2">
        <w:rPr>
          <w:lang w:val="uk-UA"/>
        </w:rPr>
        <w:t>го</w:t>
      </w:r>
      <w:r w:rsidRPr="000A0A06">
        <w:rPr>
          <w:lang w:val="uk-UA"/>
        </w:rPr>
        <w:t xml:space="preserve"> додатком 3 до </w:t>
      </w:r>
      <w:r w:rsidR="003D31F5">
        <w:rPr>
          <w:szCs w:val="28"/>
          <w:lang w:val="uk-UA"/>
        </w:rPr>
        <w:lastRenderedPageBreak/>
        <w:t xml:space="preserve">Обласної Програми, </w:t>
      </w:r>
      <w:r w:rsidR="003D31F5" w:rsidRPr="00D6073F">
        <w:rPr>
          <w:lang w:val="uk-UA"/>
        </w:rPr>
        <w:t xml:space="preserve">але в будь-якому випадку розмір такого відшкодування не може бути більшим </w:t>
      </w:r>
      <w:r w:rsidR="00E00DF2">
        <w:rPr>
          <w:lang w:val="uk-UA"/>
        </w:rPr>
        <w:t xml:space="preserve">за </w:t>
      </w:r>
      <w:r w:rsidR="003D31F5" w:rsidRPr="00D6073F">
        <w:rPr>
          <w:lang w:val="uk-UA"/>
        </w:rPr>
        <w:t>нарахован</w:t>
      </w:r>
      <w:r w:rsidR="00E00DF2">
        <w:rPr>
          <w:lang w:val="uk-UA"/>
        </w:rPr>
        <w:t>і</w:t>
      </w:r>
      <w:r w:rsidR="003D31F5" w:rsidRPr="00D6073F">
        <w:rPr>
          <w:lang w:val="uk-UA"/>
        </w:rPr>
        <w:t xml:space="preserve"> відсотк</w:t>
      </w:r>
      <w:r w:rsidR="00E00DF2">
        <w:rPr>
          <w:lang w:val="uk-UA"/>
        </w:rPr>
        <w:t>и</w:t>
      </w:r>
      <w:r w:rsidR="003D31F5" w:rsidRPr="00D6073F">
        <w:rPr>
          <w:lang w:val="uk-UA"/>
        </w:rPr>
        <w:t xml:space="preserve">, що підлягають сплаті згідно </w:t>
      </w:r>
      <w:r w:rsidR="00E00DF2">
        <w:rPr>
          <w:lang w:val="uk-UA"/>
        </w:rPr>
        <w:t xml:space="preserve">з </w:t>
      </w:r>
      <w:r w:rsidR="003D31F5" w:rsidRPr="00D6073F">
        <w:rPr>
          <w:lang w:val="uk-UA"/>
        </w:rPr>
        <w:t>кредитно</w:t>
      </w:r>
      <w:r w:rsidR="00E00DF2">
        <w:rPr>
          <w:lang w:val="uk-UA"/>
        </w:rPr>
        <w:t>ю</w:t>
      </w:r>
      <w:r w:rsidR="003D31F5" w:rsidRPr="00D6073F">
        <w:rPr>
          <w:lang w:val="uk-UA"/>
        </w:rPr>
        <w:t xml:space="preserve"> угод</w:t>
      </w:r>
      <w:r w:rsidR="00E00DF2">
        <w:rPr>
          <w:lang w:val="uk-UA"/>
        </w:rPr>
        <w:t>ою</w:t>
      </w:r>
      <w:r w:rsidR="003D31F5" w:rsidRPr="00D6073F">
        <w:rPr>
          <w:lang w:val="uk-UA"/>
        </w:rPr>
        <w:t xml:space="preserve"> за відповідний розрахунковий період</w:t>
      </w:r>
      <w:r w:rsidR="003D31F5">
        <w:rPr>
          <w:lang w:val="uk-UA"/>
        </w:rPr>
        <w:t>,</w:t>
      </w:r>
      <w:r w:rsidRPr="000A0A06">
        <w:rPr>
          <w:lang w:val="uk-UA"/>
        </w:rPr>
        <w:t xml:space="preserve"> та додатк</w:t>
      </w:r>
      <w:r w:rsidR="00E00DF2">
        <w:rPr>
          <w:lang w:val="uk-UA"/>
        </w:rPr>
        <w:t>ом</w:t>
      </w:r>
      <w:r w:rsidRPr="000A0A06">
        <w:rPr>
          <w:lang w:val="uk-UA"/>
        </w:rPr>
        <w:t xml:space="preserve"> 4 цього Договору. </w:t>
      </w:r>
    </w:p>
    <w:p w:rsidR="002D21D3" w:rsidRPr="000A0A06" w:rsidRDefault="002D21D3" w:rsidP="002D21D3">
      <w:pPr>
        <w:spacing w:after="35"/>
        <w:ind w:left="16" w:right="1"/>
        <w:rPr>
          <w:lang w:val="uk-UA"/>
        </w:rPr>
      </w:pPr>
      <w:r w:rsidRPr="00E00DF2">
        <w:rPr>
          <w:rFonts w:eastAsia="Calibri"/>
          <w:lang w:val="uk-UA"/>
        </w:rPr>
        <w:t>1.4</w:t>
      </w:r>
      <w:r w:rsidRPr="000A0A06">
        <w:rPr>
          <w:rFonts w:ascii="Calibri" w:eastAsia="Calibri" w:hAnsi="Calibri" w:cs="Calibri"/>
          <w:lang w:val="uk-UA"/>
        </w:rPr>
        <w:t xml:space="preserve">. </w:t>
      </w:r>
      <w:r w:rsidRPr="000A0A06">
        <w:rPr>
          <w:lang w:val="uk-UA"/>
        </w:rPr>
        <w:t xml:space="preserve">Часткова компенсація відсоткової ставки здійснюється у межах кошторисних призначень, передбачених на реалізацію Обласної Програми в обласному бюджеті на відповідний рік та відповідно до помісячного плану асигнувань. </w:t>
      </w:r>
    </w:p>
    <w:p w:rsidR="002D21D3" w:rsidRPr="000A0A06" w:rsidRDefault="002D21D3" w:rsidP="003D31F5">
      <w:pPr>
        <w:spacing w:after="12"/>
        <w:ind w:left="16" w:right="144" w:firstLine="569"/>
        <w:rPr>
          <w:lang w:val="uk-UA"/>
        </w:rPr>
      </w:pPr>
      <w:r w:rsidRPr="000A0A06">
        <w:rPr>
          <w:lang w:val="uk-UA"/>
        </w:rPr>
        <w:t>1.5. Бюджетні кошти не можуть бути спрямовані на сплату будь-яких видів штрафів або пені, нарахованих ОСББ</w:t>
      </w:r>
      <w:r w:rsidR="00E00DF2">
        <w:rPr>
          <w:lang w:val="uk-UA"/>
        </w:rPr>
        <w:t>,</w:t>
      </w:r>
      <w:r w:rsidRPr="000A0A06">
        <w:rPr>
          <w:lang w:val="uk-UA"/>
        </w:rPr>
        <w:t xml:space="preserve"> згідно з умовами кредитного договору.   </w:t>
      </w:r>
    </w:p>
    <w:p w:rsidR="002D21D3" w:rsidRPr="000A0A06" w:rsidRDefault="002D21D3" w:rsidP="002D21D3">
      <w:pPr>
        <w:pStyle w:val="2"/>
        <w:spacing w:after="123"/>
        <w:ind w:left="27" w:right="25"/>
        <w:rPr>
          <w:lang w:val="uk-UA"/>
        </w:rPr>
      </w:pPr>
      <w:r w:rsidRPr="000A0A06">
        <w:rPr>
          <w:lang w:val="uk-UA"/>
        </w:rPr>
        <w:t xml:space="preserve">2. Основні завдання Сторін </w:t>
      </w:r>
    </w:p>
    <w:p w:rsidR="002D21D3" w:rsidRPr="000A0A06" w:rsidRDefault="002D21D3" w:rsidP="00E00DF2">
      <w:pPr>
        <w:spacing w:after="0" w:line="259" w:lineRule="auto"/>
        <w:ind w:left="0" w:hanging="10"/>
        <w:jc w:val="center"/>
        <w:rPr>
          <w:lang w:val="uk-UA"/>
        </w:rPr>
      </w:pPr>
      <w:r w:rsidRPr="000A0A06">
        <w:rPr>
          <w:lang w:val="uk-UA"/>
        </w:rPr>
        <w:t xml:space="preserve">2.1. Для досягнення цілей за цим Договором Сторони зобов'язуються: </w:t>
      </w:r>
    </w:p>
    <w:p w:rsidR="002D21D3" w:rsidRPr="000A0A06" w:rsidRDefault="002D21D3" w:rsidP="00E00DF2">
      <w:pPr>
        <w:numPr>
          <w:ilvl w:val="0"/>
          <w:numId w:val="1"/>
        </w:numPr>
        <w:spacing w:after="0"/>
        <w:ind w:left="0"/>
        <w:rPr>
          <w:lang w:val="uk-UA"/>
        </w:rPr>
      </w:pPr>
      <w:r w:rsidRPr="000A0A06">
        <w:rPr>
          <w:lang w:val="uk-UA"/>
        </w:rPr>
        <w:t xml:space="preserve">спрямовувати зусилля на виконання умов Програми; </w:t>
      </w:r>
    </w:p>
    <w:p w:rsidR="002D21D3" w:rsidRPr="000A0A06" w:rsidRDefault="002D21D3" w:rsidP="00E00DF2">
      <w:pPr>
        <w:numPr>
          <w:ilvl w:val="0"/>
          <w:numId w:val="1"/>
        </w:numPr>
        <w:spacing w:after="0"/>
        <w:ind w:left="0"/>
        <w:rPr>
          <w:lang w:val="uk-UA"/>
        </w:rPr>
      </w:pPr>
      <w:r w:rsidRPr="000A0A06">
        <w:rPr>
          <w:lang w:val="uk-UA"/>
        </w:rPr>
        <w:t xml:space="preserve">проводити заходи щодо пошуку Позичальників, які бажають отримати кредит у Кредитно-фінансовій установі та отримати право на часткову компенсацію відсоткової ставки за кредитом, відповідно до умов </w:t>
      </w:r>
      <w:r w:rsidR="00272EAC">
        <w:rPr>
          <w:lang w:val="uk-UA"/>
        </w:rPr>
        <w:t xml:space="preserve">Обласної </w:t>
      </w:r>
      <w:r w:rsidR="00E00DF2">
        <w:rPr>
          <w:lang w:val="uk-UA"/>
        </w:rPr>
        <w:t>п</w:t>
      </w:r>
      <w:r w:rsidRPr="000A0A06">
        <w:rPr>
          <w:lang w:val="uk-UA"/>
        </w:rPr>
        <w:t xml:space="preserve">рограми; </w:t>
      </w:r>
    </w:p>
    <w:p w:rsidR="002D21D3" w:rsidRPr="000A0A06" w:rsidRDefault="002D21D3" w:rsidP="00E00DF2">
      <w:pPr>
        <w:numPr>
          <w:ilvl w:val="0"/>
          <w:numId w:val="1"/>
        </w:numPr>
        <w:spacing w:after="0"/>
        <w:ind w:left="0"/>
        <w:rPr>
          <w:lang w:val="uk-UA"/>
        </w:rPr>
      </w:pPr>
      <w:r w:rsidRPr="000A0A06">
        <w:rPr>
          <w:lang w:val="uk-UA"/>
        </w:rPr>
        <w:t>обмінюватися наявною в їх розпорядженні інформацією, проводити спільні консультації і переговори, що стосу</w:t>
      </w:r>
      <w:r w:rsidR="00E00DF2">
        <w:rPr>
          <w:lang w:val="uk-UA"/>
        </w:rPr>
        <w:t>ю</w:t>
      </w:r>
      <w:r w:rsidRPr="000A0A06">
        <w:rPr>
          <w:lang w:val="uk-UA"/>
        </w:rPr>
        <w:t xml:space="preserve">ться предмету цього Договору. </w:t>
      </w:r>
    </w:p>
    <w:p w:rsidR="002D21D3" w:rsidRPr="000A0A06" w:rsidRDefault="002D21D3" w:rsidP="002D21D3">
      <w:pPr>
        <w:spacing w:after="131" w:line="271" w:lineRule="auto"/>
        <w:ind w:left="27" w:right="24" w:hanging="10"/>
        <w:jc w:val="center"/>
        <w:rPr>
          <w:lang w:val="uk-UA"/>
        </w:rPr>
      </w:pPr>
      <w:r w:rsidRPr="000A0A06">
        <w:rPr>
          <w:b/>
          <w:lang w:val="uk-UA"/>
        </w:rPr>
        <w:t xml:space="preserve">3. Обов'язки і права </w:t>
      </w:r>
      <w:r w:rsidR="00272EAC">
        <w:rPr>
          <w:b/>
          <w:lang w:val="uk-UA"/>
        </w:rPr>
        <w:t>Управління</w:t>
      </w:r>
      <w:r w:rsidRPr="000A0A06">
        <w:rPr>
          <w:b/>
          <w:lang w:val="uk-UA"/>
        </w:rPr>
        <w:t xml:space="preserve">: </w:t>
      </w:r>
    </w:p>
    <w:p w:rsidR="002D21D3" w:rsidRPr="000A0A06" w:rsidRDefault="002D21D3" w:rsidP="002D21D3">
      <w:pPr>
        <w:spacing w:after="122" w:line="271" w:lineRule="auto"/>
        <w:ind w:left="1413" w:hanging="10"/>
        <w:jc w:val="left"/>
        <w:rPr>
          <w:lang w:val="uk-UA"/>
        </w:rPr>
      </w:pPr>
      <w:r w:rsidRPr="000A0A06">
        <w:rPr>
          <w:b/>
          <w:lang w:val="uk-UA"/>
        </w:rPr>
        <w:t xml:space="preserve">3.1. </w:t>
      </w:r>
      <w:r w:rsidR="00272EAC">
        <w:rPr>
          <w:b/>
          <w:lang w:val="uk-UA"/>
        </w:rPr>
        <w:t>Управління</w:t>
      </w:r>
      <w:r w:rsidRPr="000A0A06">
        <w:rPr>
          <w:b/>
          <w:lang w:val="uk-UA"/>
        </w:rPr>
        <w:t xml:space="preserve"> зобов'язується: </w:t>
      </w:r>
    </w:p>
    <w:p w:rsidR="00E00DF2" w:rsidRDefault="00E00DF2" w:rsidP="00E00DF2">
      <w:pPr>
        <w:spacing w:after="0" w:line="266" w:lineRule="auto"/>
        <w:ind w:left="0" w:firstLine="709"/>
        <w:rPr>
          <w:lang w:val="uk-UA"/>
        </w:rPr>
      </w:pPr>
      <w:r>
        <w:rPr>
          <w:lang w:val="uk-UA"/>
        </w:rPr>
        <w:t xml:space="preserve">3.1.1. </w:t>
      </w:r>
      <w:r w:rsidR="002D21D3" w:rsidRPr="000A0A06">
        <w:rPr>
          <w:lang w:val="uk-UA"/>
        </w:rPr>
        <w:t>Прийняти та розглянути сформовані Кредитно-фінансовою установою Реєстри Позичальників згідно з п. 4.1.4 та п. 4.1.5 цього Договору, які отримали кредит на реалізацію заходів відповідно до переліку, визначено</w:t>
      </w:r>
      <w:r>
        <w:rPr>
          <w:lang w:val="uk-UA"/>
        </w:rPr>
        <w:t>го</w:t>
      </w:r>
      <w:r w:rsidR="002D21D3" w:rsidRPr="000A0A06">
        <w:rPr>
          <w:lang w:val="uk-UA"/>
        </w:rPr>
        <w:t xml:space="preserve"> додатком 3 до </w:t>
      </w:r>
      <w:r w:rsidR="003D31F5">
        <w:rPr>
          <w:szCs w:val="28"/>
          <w:lang w:val="uk-UA"/>
        </w:rPr>
        <w:t xml:space="preserve">Обласної </w:t>
      </w:r>
      <w:r>
        <w:rPr>
          <w:szCs w:val="28"/>
          <w:lang w:val="uk-UA"/>
        </w:rPr>
        <w:t>п</w:t>
      </w:r>
      <w:r w:rsidR="003D31F5">
        <w:rPr>
          <w:szCs w:val="28"/>
          <w:lang w:val="uk-UA"/>
        </w:rPr>
        <w:t xml:space="preserve">рограми </w:t>
      </w:r>
      <w:r>
        <w:rPr>
          <w:lang w:val="uk-UA"/>
        </w:rPr>
        <w:t>та додатку 4 цього Договору</w:t>
      </w:r>
    </w:p>
    <w:p w:rsidR="00D75A0E" w:rsidRDefault="00E00DF2" w:rsidP="00D75A0E">
      <w:pPr>
        <w:spacing w:after="0" w:line="266" w:lineRule="auto"/>
        <w:ind w:left="0" w:firstLine="709"/>
        <w:rPr>
          <w:lang w:val="uk-UA"/>
        </w:rPr>
      </w:pPr>
      <w:r>
        <w:rPr>
          <w:lang w:val="uk-UA"/>
        </w:rPr>
        <w:t xml:space="preserve">3.1.2. </w:t>
      </w:r>
      <w:r w:rsidR="002D21D3" w:rsidRPr="000A0A06">
        <w:rPr>
          <w:lang w:val="uk-UA"/>
        </w:rPr>
        <w:t xml:space="preserve">Прийняти та розглянути сформовані Кредитно-фінансовою установою Зведені реєстри Позичальників згідно з п. 4.1.6 цього Договору, наданого Кредитно-фінансовою установою. </w:t>
      </w:r>
    </w:p>
    <w:p w:rsidR="002D21D3" w:rsidRPr="000A0A06" w:rsidRDefault="00D75A0E" w:rsidP="00D75A0E">
      <w:pPr>
        <w:spacing w:after="0" w:line="266" w:lineRule="auto"/>
        <w:ind w:left="0" w:firstLine="709"/>
        <w:rPr>
          <w:lang w:val="uk-UA"/>
        </w:rPr>
      </w:pPr>
      <w:r>
        <w:rPr>
          <w:lang w:val="uk-UA"/>
        </w:rPr>
        <w:t xml:space="preserve">3.1.3. </w:t>
      </w:r>
      <w:r w:rsidR="002D21D3" w:rsidRPr="000A0A06">
        <w:rPr>
          <w:lang w:val="uk-UA"/>
        </w:rPr>
        <w:t xml:space="preserve">Резервувати за Позичальниками кошти, необхідні для часткової компенсації відсоткової ставки за Кредитним договором, відповідно до Зведеного реєстру Позичальників, наданого Кредитно-фінансовою установою.  </w:t>
      </w:r>
    </w:p>
    <w:p w:rsidR="002D21D3" w:rsidRPr="000A0A06" w:rsidRDefault="00D75A0E" w:rsidP="00D75A0E">
      <w:pPr>
        <w:ind w:right="1" w:firstLine="677"/>
        <w:rPr>
          <w:lang w:val="uk-UA"/>
        </w:rPr>
      </w:pPr>
      <w:r>
        <w:rPr>
          <w:lang w:val="uk-UA"/>
        </w:rPr>
        <w:t xml:space="preserve">3.1.4. </w:t>
      </w:r>
      <w:r w:rsidR="002D21D3" w:rsidRPr="000A0A06">
        <w:rPr>
          <w:lang w:val="uk-UA"/>
        </w:rPr>
        <w:t xml:space="preserve">Перераховувати кошти часткової компенсації відсоткової ставки згідно </w:t>
      </w:r>
      <w:r>
        <w:rPr>
          <w:lang w:val="uk-UA"/>
        </w:rPr>
        <w:t>зі</w:t>
      </w:r>
      <w:r w:rsidR="002D21D3" w:rsidRPr="000A0A06">
        <w:rPr>
          <w:lang w:val="uk-UA"/>
        </w:rPr>
        <w:t xml:space="preserve"> Зведеними реєстрами Позичальників на транзитний рахунок №________________, що відкритий у Кредитно-фінансовій установі не пізніше двадцять п’ятого числа наступного місяця після отримання ОСББ повідомлення про схвалення</w:t>
      </w:r>
      <w:r w:rsidR="002D21D3" w:rsidRPr="000A0A06">
        <w:rPr>
          <w:b/>
          <w:lang w:val="uk-UA"/>
        </w:rPr>
        <w:t xml:space="preserve"> </w:t>
      </w:r>
      <w:r w:rsidR="002D21D3" w:rsidRPr="000A0A06">
        <w:rPr>
          <w:lang w:val="uk-UA"/>
        </w:rPr>
        <w:t xml:space="preserve">Фондом енергоефективності Заявки на участь у Програмі підтримки </w:t>
      </w:r>
      <w:proofErr w:type="spellStart"/>
      <w:r w:rsidR="002D21D3" w:rsidRPr="000A0A06">
        <w:rPr>
          <w:lang w:val="uk-UA"/>
        </w:rPr>
        <w:t>енергомодернізації</w:t>
      </w:r>
      <w:proofErr w:type="spellEnd"/>
      <w:r w:rsidR="002D21D3" w:rsidRPr="000A0A06">
        <w:rPr>
          <w:lang w:val="uk-UA"/>
        </w:rPr>
        <w:t xml:space="preserve"> багатоквартирних будинків «ЕНЕРГОДІМ» (Заявка №1 Програми Фонду енергоефективності).  </w:t>
      </w:r>
    </w:p>
    <w:p w:rsidR="00D75A0E" w:rsidRDefault="00D75A0E" w:rsidP="00D75A0E">
      <w:pPr>
        <w:spacing w:after="0" w:line="266" w:lineRule="auto"/>
        <w:ind w:left="0" w:firstLine="709"/>
        <w:rPr>
          <w:lang w:val="uk-UA"/>
        </w:rPr>
      </w:pPr>
      <w:r>
        <w:rPr>
          <w:lang w:val="uk-UA"/>
        </w:rPr>
        <w:t xml:space="preserve">3.1.5. </w:t>
      </w:r>
      <w:r w:rsidR="002D21D3" w:rsidRPr="000A0A06">
        <w:rPr>
          <w:lang w:val="uk-UA"/>
        </w:rPr>
        <w:t xml:space="preserve">Надавати Кредитно-фінансовій установі на її письмову вимогу (але не частіше одного разу на місяць) довідку-розрахунок про суму коштів, які </w:t>
      </w:r>
      <w:r w:rsidR="002D21D3" w:rsidRPr="000A0A06">
        <w:rPr>
          <w:lang w:val="uk-UA"/>
        </w:rPr>
        <w:lastRenderedPageBreak/>
        <w:t xml:space="preserve">зарезервовані за Позичальниками і використані на часткову компенсацію відсоткової ставки за Кредитними договорами. </w:t>
      </w:r>
    </w:p>
    <w:p w:rsidR="002D21D3" w:rsidRPr="000A0A06" w:rsidRDefault="00D75A0E" w:rsidP="00D75A0E">
      <w:pPr>
        <w:spacing w:after="0" w:line="266" w:lineRule="auto"/>
        <w:ind w:left="0" w:firstLine="709"/>
        <w:rPr>
          <w:lang w:val="uk-UA"/>
        </w:rPr>
      </w:pPr>
      <w:r>
        <w:rPr>
          <w:lang w:val="uk-UA"/>
        </w:rPr>
        <w:t xml:space="preserve">3.1.6. </w:t>
      </w:r>
      <w:r w:rsidR="002D21D3" w:rsidRPr="000A0A06">
        <w:rPr>
          <w:lang w:val="uk-UA"/>
        </w:rPr>
        <w:t xml:space="preserve">Повідомляти Кредитно-фінансову установу про всі зміни, що можуть вплинути на виконання Сторонами умов цього Договору, за 3 дні до набрання ними чинності. </w:t>
      </w:r>
    </w:p>
    <w:p w:rsidR="00D75A0E" w:rsidRDefault="00D75A0E" w:rsidP="00D75A0E">
      <w:pPr>
        <w:spacing w:after="0" w:line="266" w:lineRule="auto"/>
        <w:ind w:left="0" w:firstLine="675"/>
        <w:rPr>
          <w:lang w:val="uk-UA"/>
        </w:rPr>
      </w:pPr>
      <w:r>
        <w:rPr>
          <w:lang w:val="uk-UA"/>
        </w:rPr>
        <w:t xml:space="preserve">3.1.7. </w:t>
      </w:r>
      <w:r w:rsidR="002D21D3" w:rsidRPr="000A0A06">
        <w:rPr>
          <w:lang w:val="uk-UA"/>
        </w:rPr>
        <w:t xml:space="preserve">Не розголошувати відомості, які становлять банківську та комерційну таємницю Кредитно-фінансової установи, а також відомості, які стали відомі </w:t>
      </w:r>
      <w:r w:rsidR="00272EAC">
        <w:rPr>
          <w:lang w:val="uk-UA"/>
        </w:rPr>
        <w:t>Управлінню</w:t>
      </w:r>
      <w:r w:rsidR="002D21D3" w:rsidRPr="000A0A06">
        <w:rPr>
          <w:lang w:val="uk-UA"/>
        </w:rPr>
        <w:t xml:space="preserve"> у зв'язку з виконанн</w:t>
      </w:r>
      <w:r>
        <w:rPr>
          <w:lang w:val="uk-UA"/>
        </w:rPr>
        <w:t>ям обов'язків за цим Договором.</w:t>
      </w:r>
    </w:p>
    <w:p w:rsidR="002D21D3" w:rsidRPr="000A0A06" w:rsidRDefault="00D75A0E" w:rsidP="00D75A0E">
      <w:pPr>
        <w:spacing w:after="0" w:line="266" w:lineRule="auto"/>
        <w:ind w:left="0" w:firstLine="675"/>
        <w:rPr>
          <w:lang w:val="uk-UA"/>
        </w:rPr>
      </w:pPr>
      <w:r>
        <w:rPr>
          <w:lang w:val="uk-UA"/>
        </w:rPr>
        <w:t>3.1.8.</w:t>
      </w:r>
      <w:r w:rsidR="002D21D3" w:rsidRPr="000A0A06">
        <w:rPr>
          <w:lang w:val="uk-UA"/>
        </w:rPr>
        <w:t xml:space="preserve">Виконувати інші зобов’язання за цим Договором. </w:t>
      </w:r>
    </w:p>
    <w:p w:rsidR="00D75A0E" w:rsidRDefault="00D75A0E" w:rsidP="002D21D3">
      <w:pPr>
        <w:pStyle w:val="3"/>
        <w:spacing w:after="223" w:line="271" w:lineRule="auto"/>
        <w:ind w:left="27" w:right="24"/>
        <w:rPr>
          <w:sz w:val="28"/>
          <w:lang w:val="uk-UA"/>
        </w:rPr>
      </w:pPr>
    </w:p>
    <w:p w:rsidR="002D21D3" w:rsidRPr="000A0A06" w:rsidRDefault="002D21D3" w:rsidP="002D21D3">
      <w:pPr>
        <w:pStyle w:val="3"/>
        <w:spacing w:after="223" w:line="271" w:lineRule="auto"/>
        <w:ind w:left="27" w:right="24"/>
        <w:rPr>
          <w:lang w:val="uk-UA"/>
        </w:rPr>
      </w:pPr>
      <w:r w:rsidRPr="000A0A06">
        <w:rPr>
          <w:sz w:val="28"/>
          <w:lang w:val="uk-UA"/>
        </w:rPr>
        <w:t xml:space="preserve">3.2. </w:t>
      </w:r>
      <w:r w:rsidR="00272EAC">
        <w:rPr>
          <w:sz w:val="28"/>
          <w:lang w:val="uk-UA"/>
        </w:rPr>
        <w:t>Управління</w:t>
      </w:r>
      <w:r w:rsidRPr="000A0A06">
        <w:rPr>
          <w:sz w:val="28"/>
          <w:lang w:val="uk-UA"/>
        </w:rPr>
        <w:t xml:space="preserve"> має право </w:t>
      </w:r>
    </w:p>
    <w:p w:rsidR="002D21D3" w:rsidRPr="000A0A06" w:rsidRDefault="002D21D3" w:rsidP="002D21D3">
      <w:pPr>
        <w:spacing w:after="68"/>
        <w:ind w:left="16" w:right="148"/>
        <w:rPr>
          <w:lang w:val="uk-UA"/>
        </w:rPr>
      </w:pPr>
      <w:r w:rsidRPr="000A0A06">
        <w:rPr>
          <w:lang w:val="uk-UA"/>
        </w:rPr>
        <w:t xml:space="preserve">3.2.1. Вносити до затвердженої редакції Договору про співпрацю зміни та доповнення за згодою сторін без їхнього перезатвердження </w:t>
      </w:r>
      <w:r w:rsidR="00272EAC">
        <w:rPr>
          <w:lang w:val="uk-UA"/>
        </w:rPr>
        <w:t>Закарпатською</w:t>
      </w:r>
      <w:r w:rsidRPr="000A0A06">
        <w:rPr>
          <w:lang w:val="uk-UA"/>
        </w:rPr>
        <w:t xml:space="preserve"> обласною радою, у разі їх відповідності умовам цієї Програми;  </w:t>
      </w:r>
    </w:p>
    <w:p w:rsidR="002D21D3" w:rsidRPr="000A0A06" w:rsidRDefault="002D21D3" w:rsidP="002D21D3">
      <w:pPr>
        <w:ind w:left="16" w:right="1"/>
        <w:rPr>
          <w:lang w:val="uk-UA"/>
        </w:rPr>
      </w:pPr>
      <w:r w:rsidRPr="000A0A06">
        <w:rPr>
          <w:lang w:val="uk-UA"/>
        </w:rPr>
        <w:t xml:space="preserve">3.2.2. Вносити на розгляд Кредитно-фінансової установи пропозиції щодо вдосконалення правовідносин за цим Договором. </w:t>
      </w:r>
    </w:p>
    <w:p w:rsidR="002D21D3" w:rsidRDefault="002D21D3" w:rsidP="002D21D3">
      <w:pPr>
        <w:ind w:left="16" w:right="1"/>
        <w:rPr>
          <w:lang w:val="uk-UA"/>
        </w:rPr>
      </w:pPr>
      <w:r w:rsidRPr="000A0A06">
        <w:rPr>
          <w:lang w:val="uk-UA"/>
        </w:rPr>
        <w:t xml:space="preserve">3.2.2. Здійснювати контроль за дотриманням Кредитно-фінансовою установою умов цього Договору. </w:t>
      </w:r>
    </w:p>
    <w:p w:rsidR="00D75A0E" w:rsidRPr="000A0A06" w:rsidRDefault="00D75A0E" w:rsidP="002D21D3">
      <w:pPr>
        <w:ind w:left="16" w:right="1"/>
        <w:rPr>
          <w:lang w:val="uk-UA"/>
        </w:rPr>
      </w:pPr>
    </w:p>
    <w:p w:rsidR="002D21D3" w:rsidRPr="000A0A06" w:rsidRDefault="002D21D3" w:rsidP="002D21D3">
      <w:pPr>
        <w:pStyle w:val="2"/>
        <w:spacing w:after="135"/>
        <w:ind w:left="202"/>
        <w:rPr>
          <w:lang w:val="uk-UA"/>
        </w:rPr>
      </w:pPr>
      <w:r w:rsidRPr="000A0A06">
        <w:rPr>
          <w:lang w:val="uk-UA"/>
        </w:rPr>
        <w:t xml:space="preserve">4. Обов'язки і права Кредитно-фінансової установи </w:t>
      </w:r>
    </w:p>
    <w:p w:rsidR="002D21D3" w:rsidRPr="000A0A06" w:rsidRDefault="002D21D3" w:rsidP="002D21D3">
      <w:pPr>
        <w:spacing w:after="122" w:line="271" w:lineRule="auto"/>
        <w:ind w:left="1413" w:hanging="10"/>
        <w:jc w:val="left"/>
        <w:rPr>
          <w:lang w:val="uk-UA"/>
        </w:rPr>
      </w:pPr>
      <w:r w:rsidRPr="000A0A06">
        <w:rPr>
          <w:b/>
          <w:lang w:val="uk-UA"/>
        </w:rPr>
        <w:t xml:space="preserve">4.1. Кредитно-фінансова установа зобов'язується: </w:t>
      </w:r>
    </w:p>
    <w:p w:rsidR="002D21D3" w:rsidRPr="000A0A06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t>4.1.1.</w:t>
      </w:r>
      <w:r w:rsidRPr="000A0A06">
        <w:rPr>
          <w:b/>
          <w:lang w:val="uk-UA"/>
        </w:rPr>
        <w:t xml:space="preserve"> </w:t>
      </w:r>
      <w:r w:rsidRPr="000A0A06">
        <w:rPr>
          <w:lang w:val="uk-UA"/>
        </w:rPr>
        <w:t xml:space="preserve">Надавати кредити Позичальникам на впровадження заходів </w:t>
      </w:r>
      <w:r w:rsidR="00D75A0E">
        <w:rPr>
          <w:lang w:val="uk-UA"/>
        </w:rPr>
        <w:t>і</w:t>
      </w:r>
      <w:r w:rsidRPr="000A0A06">
        <w:rPr>
          <w:lang w:val="uk-UA"/>
        </w:rPr>
        <w:t>з енергоефективності відповідно до переліку, визначено</w:t>
      </w:r>
      <w:r w:rsidR="00D75A0E">
        <w:rPr>
          <w:lang w:val="uk-UA"/>
        </w:rPr>
        <w:t>го</w:t>
      </w:r>
      <w:r w:rsidRPr="000A0A06">
        <w:rPr>
          <w:lang w:val="uk-UA"/>
        </w:rPr>
        <w:t xml:space="preserve"> додатком 3 до </w:t>
      </w:r>
      <w:r w:rsidR="003D31F5">
        <w:rPr>
          <w:szCs w:val="28"/>
          <w:lang w:val="uk-UA"/>
        </w:rPr>
        <w:t xml:space="preserve">Обласної </w:t>
      </w:r>
      <w:r w:rsidR="00D75A0E">
        <w:rPr>
          <w:szCs w:val="28"/>
          <w:lang w:val="uk-UA"/>
        </w:rPr>
        <w:t>п</w:t>
      </w:r>
      <w:r w:rsidR="003D31F5">
        <w:rPr>
          <w:szCs w:val="28"/>
          <w:lang w:val="uk-UA"/>
        </w:rPr>
        <w:t>рограми</w:t>
      </w:r>
      <w:r w:rsidRPr="000A0A06">
        <w:rPr>
          <w:lang w:val="uk-UA"/>
        </w:rPr>
        <w:t xml:space="preserve"> та додатку 4 цього Договору. </w:t>
      </w:r>
    </w:p>
    <w:p w:rsidR="002D21D3" w:rsidRPr="000A0A06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t xml:space="preserve">4.1.2. Визначати суму коштів, яка необхідна для часткової компенсації відсоткової ставки за Кредитним договором для кожного Позичальника, відповідно до умов Обласної Програми і відповідно до вимог цього Договору та відобразити це у Зведеному реєстрі Позичальників, згідно з формою додатку 2 до цього Договору. </w:t>
      </w:r>
    </w:p>
    <w:p w:rsidR="002D21D3" w:rsidRPr="000A0A06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t>4.1.3. Формувати та зберігати в Кредитно-фінансовій установі пакет документів щодо кожного Позичальника, який отримав кредит у Кредитно</w:t>
      </w:r>
      <w:r w:rsidR="00453BBE">
        <w:rPr>
          <w:lang w:val="uk-UA"/>
        </w:rPr>
        <w:t>-</w:t>
      </w:r>
      <w:r w:rsidRPr="000A0A06">
        <w:rPr>
          <w:lang w:val="uk-UA"/>
        </w:rPr>
        <w:t xml:space="preserve">фінансовій установі, відповідно до умов цього Договору, згідно з переліком, визначеним у додатку 5 до цього Договору. </w:t>
      </w:r>
    </w:p>
    <w:p w:rsidR="002D21D3" w:rsidRPr="000A0A06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t xml:space="preserve">4.1.4. Формувати Реєстр нових Позичальників, які отримали кредит у Кредитно-фінансовій установі на цілі, передбачені п. 4.1.11. Договору, згідно з формою, наведеною в додатку 1 до цього Договору. </w:t>
      </w:r>
    </w:p>
    <w:p w:rsidR="002D21D3" w:rsidRPr="000A0A06" w:rsidRDefault="002D21D3" w:rsidP="00D75A0E">
      <w:pPr>
        <w:spacing w:after="0"/>
        <w:ind w:left="0"/>
        <w:rPr>
          <w:lang w:val="uk-UA"/>
        </w:rPr>
      </w:pPr>
      <w:r w:rsidRPr="000A0A06">
        <w:rPr>
          <w:lang w:val="uk-UA"/>
        </w:rPr>
        <w:t>4.1.5. Щомісячно до п’ятого числа місяця</w:t>
      </w:r>
      <w:r w:rsidR="00D75A0E">
        <w:rPr>
          <w:lang w:val="uk-UA"/>
        </w:rPr>
        <w:t>,</w:t>
      </w:r>
      <w:r w:rsidRPr="000A0A06">
        <w:rPr>
          <w:lang w:val="uk-UA"/>
        </w:rPr>
        <w:t xml:space="preserve"> наступного за звітним</w:t>
      </w:r>
      <w:r w:rsidR="00D75A0E">
        <w:rPr>
          <w:lang w:val="uk-UA"/>
        </w:rPr>
        <w:t>,</w:t>
      </w:r>
      <w:r w:rsidRPr="000A0A06">
        <w:rPr>
          <w:lang w:val="uk-UA"/>
        </w:rPr>
        <w:t xml:space="preserve"> подавати </w:t>
      </w:r>
      <w:r w:rsidR="00453BBE">
        <w:rPr>
          <w:lang w:val="uk-UA"/>
        </w:rPr>
        <w:t>Управлінню</w:t>
      </w:r>
      <w:r w:rsidRPr="000A0A06">
        <w:rPr>
          <w:lang w:val="uk-UA"/>
        </w:rPr>
        <w:t xml:space="preserve"> сформований за цей час Реєстр нових Позичальників, які отримали кредит за Програмою згідно з формою додатку 1 до цього Договору. </w:t>
      </w:r>
    </w:p>
    <w:p w:rsidR="002D21D3" w:rsidRPr="000A0A06" w:rsidRDefault="002D21D3" w:rsidP="00D75A0E">
      <w:pPr>
        <w:spacing w:after="0"/>
        <w:ind w:left="0"/>
        <w:rPr>
          <w:lang w:val="uk-UA"/>
        </w:rPr>
      </w:pPr>
      <w:r w:rsidRPr="000A0A06">
        <w:rPr>
          <w:lang w:val="uk-UA"/>
        </w:rPr>
        <w:lastRenderedPageBreak/>
        <w:t xml:space="preserve">4.1.6. Щомісячно, не пізніше п’ятнадцятого числа наступного місяця, формувати та подавати </w:t>
      </w:r>
      <w:r w:rsidR="00453BBE">
        <w:rPr>
          <w:lang w:val="uk-UA"/>
        </w:rPr>
        <w:t>Управлінню</w:t>
      </w:r>
      <w:r w:rsidRPr="000A0A06">
        <w:rPr>
          <w:lang w:val="uk-UA"/>
        </w:rPr>
        <w:t xml:space="preserve"> Зведений реєстр Позичальників, згідно з формою додатку 2 до цього Договору. </w:t>
      </w:r>
    </w:p>
    <w:p w:rsidR="002D21D3" w:rsidRPr="000A0A06" w:rsidRDefault="002D21D3" w:rsidP="00D75A0E">
      <w:pPr>
        <w:spacing w:after="0"/>
        <w:ind w:left="0"/>
        <w:rPr>
          <w:lang w:val="uk-UA"/>
        </w:rPr>
      </w:pPr>
      <w:r w:rsidRPr="000A0A06">
        <w:rPr>
          <w:lang w:val="uk-UA"/>
        </w:rPr>
        <w:t xml:space="preserve">4.1.7. Щоквартально, не пізніше п’ятнадцятого числа місяця наступного за звітним періодом, формувати та подавати </w:t>
      </w:r>
      <w:r w:rsidR="00453BBE">
        <w:rPr>
          <w:lang w:val="uk-UA"/>
        </w:rPr>
        <w:t>Управлінню</w:t>
      </w:r>
      <w:r w:rsidRPr="000A0A06">
        <w:rPr>
          <w:lang w:val="uk-UA"/>
        </w:rPr>
        <w:t xml:space="preserve"> Звіт про виконання Позичальниками заходів, на реалізацію яких залучено кредит,  згідно з формою додатку 3 до цього Договору. </w:t>
      </w:r>
    </w:p>
    <w:p w:rsidR="00D75A0E" w:rsidRDefault="002D21D3" w:rsidP="00D75A0E">
      <w:pPr>
        <w:spacing w:after="0"/>
        <w:ind w:left="0"/>
        <w:rPr>
          <w:lang w:val="uk-UA"/>
        </w:rPr>
      </w:pPr>
      <w:r w:rsidRPr="000A0A06">
        <w:rPr>
          <w:lang w:val="uk-UA"/>
        </w:rPr>
        <w:t xml:space="preserve">4.1.8. Перераховувати скеровані </w:t>
      </w:r>
      <w:r w:rsidR="00453BBE">
        <w:rPr>
          <w:lang w:val="uk-UA"/>
        </w:rPr>
        <w:t>Управлінням</w:t>
      </w:r>
      <w:r w:rsidRPr="000A0A06">
        <w:rPr>
          <w:lang w:val="uk-UA"/>
        </w:rPr>
        <w:t xml:space="preserve"> на рахунок Кредитно</w:t>
      </w:r>
      <w:r w:rsidR="00453BBE">
        <w:rPr>
          <w:lang w:val="uk-UA"/>
        </w:rPr>
        <w:t>-</w:t>
      </w:r>
      <w:r w:rsidRPr="000A0A06">
        <w:rPr>
          <w:lang w:val="uk-UA"/>
        </w:rPr>
        <w:t xml:space="preserve">фінансової установи кошти, призначені для часткової компенсації відсоткової ставки за кредитом на розрахункові рахунки Позичальників, що відкриті у відповідній банківській установі протягом трьох робочих днів, відповідно до умов цього Договору та інших договорів, укладених у межах цього Договору. </w:t>
      </w:r>
    </w:p>
    <w:p w:rsidR="002D21D3" w:rsidRPr="000A0A06" w:rsidRDefault="002D21D3" w:rsidP="00D75A0E">
      <w:pPr>
        <w:spacing w:after="0"/>
        <w:ind w:left="0"/>
        <w:rPr>
          <w:lang w:val="uk-UA"/>
        </w:rPr>
      </w:pPr>
      <w:r w:rsidRPr="000A0A06">
        <w:rPr>
          <w:lang w:val="uk-UA"/>
        </w:rPr>
        <w:t xml:space="preserve">4.1.9. Здійснювати заходи з популяризації Програми, зокрема щодо надання часткової компенсації відсоткової ставки за кредитом Позичальникам, які отримали кредит у Кредитно-фінансовій установі на цілі, передбачені в п. 4.1.11. цього Договору.  </w:t>
      </w:r>
    </w:p>
    <w:p w:rsidR="002D21D3" w:rsidRPr="000A0A06" w:rsidRDefault="002D21D3" w:rsidP="00D75A0E">
      <w:pPr>
        <w:spacing w:after="0"/>
        <w:ind w:left="0" w:firstLine="0"/>
        <w:rPr>
          <w:lang w:val="uk-UA"/>
        </w:rPr>
      </w:pPr>
      <w:r w:rsidRPr="000A0A06">
        <w:rPr>
          <w:lang w:val="uk-UA"/>
        </w:rPr>
        <w:t xml:space="preserve">4.1.10. Виконувати інші зобов’язання за цим Договором. </w:t>
      </w:r>
    </w:p>
    <w:p w:rsidR="002D21D3" w:rsidRDefault="002D21D3" w:rsidP="00D75A0E">
      <w:pPr>
        <w:spacing w:after="0" w:line="268" w:lineRule="auto"/>
        <w:ind w:left="0" w:firstLine="708"/>
        <w:rPr>
          <w:rFonts w:ascii="Calibri" w:eastAsia="Calibri" w:hAnsi="Calibri" w:cs="Calibri"/>
          <w:lang w:val="uk-UA"/>
        </w:rPr>
      </w:pPr>
      <w:r w:rsidRPr="000A0A06">
        <w:rPr>
          <w:lang w:val="uk-UA"/>
        </w:rPr>
        <w:t>4.1.11. У Кредитних договорах, які укладатимуться з Позичальниками, у графі «Ціль кредитування» зазначати, що кредитні кошти залучаються на реалізацію заходів відповідно до вимог Програми «</w:t>
      </w:r>
      <w:proofErr w:type="spellStart"/>
      <w:r w:rsidRPr="000A0A06">
        <w:rPr>
          <w:lang w:val="uk-UA"/>
        </w:rPr>
        <w:t>Енергодім</w:t>
      </w:r>
      <w:proofErr w:type="spellEnd"/>
      <w:r w:rsidRPr="000A0A06">
        <w:rPr>
          <w:lang w:val="uk-UA"/>
        </w:rPr>
        <w:t xml:space="preserve">» </w:t>
      </w:r>
      <w:r w:rsidR="00D75A0E">
        <w:rPr>
          <w:lang w:val="uk-UA"/>
        </w:rPr>
        <w:t>у</w:t>
      </w:r>
      <w:r w:rsidRPr="000A0A06">
        <w:rPr>
          <w:lang w:val="uk-UA"/>
        </w:rPr>
        <w:t xml:space="preserve"> графі: «цілі кредитування» зобов'язані зазначати: </w:t>
      </w:r>
      <w:r w:rsidRPr="000A0A06">
        <w:rPr>
          <w:i/>
          <w:lang w:val="uk-UA"/>
        </w:rPr>
        <w:t xml:space="preserve">«за кредитами залученими ОСББ на здійснення заходів з підвищення рівня енергетичної ефективності будівель, у відповідності до вимог Програми підтримки </w:t>
      </w:r>
      <w:proofErr w:type="spellStart"/>
      <w:r w:rsidRPr="000A0A06">
        <w:rPr>
          <w:i/>
          <w:lang w:val="uk-UA"/>
        </w:rPr>
        <w:t>енергомодернізації</w:t>
      </w:r>
      <w:proofErr w:type="spellEnd"/>
      <w:r w:rsidRPr="000A0A06">
        <w:rPr>
          <w:i/>
          <w:lang w:val="uk-UA"/>
        </w:rPr>
        <w:t xml:space="preserve"> багатоквартирних будинків «</w:t>
      </w:r>
      <w:proofErr w:type="spellStart"/>
      <w:r w:rsidRPr="000A0A06">
        <w:rPr>
          <w:i/>
          <w:lang w:val="uk-UA"/>
        </w:rPr>
        <w:t>Енергодім</w:t>
      </w:r>
      <w:proofErr w:type="spellEnd"/>
      <w:r w:rsidRPr="000A0A06">
        <w:rPr>
          <w:i/>
          <w:lang w:val="uk-UA"/>
        </w:rPr>
        <w:t>», затвердженої Рішенням Наглядової ради ДУ «Фонд енергоефективності» від 16 серпня 2019 року</w:t>
      </w:r>
      <w:r w:rsidRPr="000A0A06">
        <w:rPr>
          <w:rFonts w:ascii="Calibri" w:eastAsia="Calibri" w:hAnsi="Calibri" w:cs="Calibri"/>
          <w:lang w:val="uk-UA"/>
        </w:rPr>
        <w:t xml:space="preserve"> </w:t>
      </w:r>
      <w:r w:rsidRPr="000A0A06">
        <w:rPr>
          <w:i/>
          <w:lang w:val="uk-UA"/>
        </w:rPr>
        <w:t xml:space="preserve">та </w:t>
      </w:r>
      <w:r w:rsidR="00453BBE" w:rsidRPr="00453BBE">
        <w:rPr>
          <w:i/>
          <w:szCs w:val="28"/>
          <w:lang w:val="uk-UA"/>
        </w:rPr>
        <w:t xml:space="preserve">цільової програми </w:t>
      </w:r>
      <w:r w:rsidR="00D75A0E">
        <w:rPr>
          <w:i/>
          <w:szCs w:val="28"/>
          <w:lang w:val="uk-UA"/>
        </w:rPr>
        <w:t>«</w:t>
      </w:r>
      <w:r w:rsidR="00453BBE" w:rsidRPr="00453BBE">
        <w:rPr>
          <w:i/>
          <w:szCs w:val="28"/>
          <w:lang w:val="uk-UA"/>
        </w:rPr>
        <w:t>Тепла оселя</w:t>
      </w:r>
      <w:r w:rsidR="00D75A0E">
        <w:rPr>
          <w:i/>
          <w:szCs w:val="28"/>
          <w:lang w:val="uk-UA"/>
        </w:rPr>
        <w:t>»</w:t>
      </w:r>
      <w:r w:rsidR="00453BBE" w:rsidRPr="00453BBE">
        <w:rPr>
          <w:i/>
          <w:szCs w:val="28"/>
          <w:lang w:val="uk-UA"/>
        </w:rPr>
        <w:t xml:space="preserve"> з підтримки </w:t>
      </w:r>
      <w:proofErr w:type="spellStart"/>
      <w:r w:rsidR="00453BBE" w:rsidRPr="00453BBE">
        <w:rPr>
          <w:i/>
          <w:szCs w:val="28"/>
          <w:lang w:val="uk-UA"/>
        </w:rPr>
        <w:t>енергомодернізації</w:t>
      </w:r>
      <w:proofErr w:type="spellEnd"/>
      <w:r w:rsidR="00453BBE" w:rsidRPr="00453BBE">
        <w:rPr>
          <w:i/>
          <w:szCs w:val="28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D75A0E">
        <w:rPr>
          <w:i/>
          <w:szCs w:val="28"/>
          <w:lang w:val="uk-UA"/>
        </w:rPr>
        <w:t>«</w:t>
      </w:r>
      <w:r w:rsidR="00453BBE" w:rsidRPr="00453BBE">
        <w:rPr>
          <w:i/>
          <w:szCs w:val="28"/>
          <w:lang w:val="uk-UA"/>
        </w:rPr>
        <w:t>ЕНЕРГОДІМ</w:t>
      </w:r>
      <w:r w:rsidR="00D75A0E">
        <w:rPr>
          <w:i/>
          <w:szCs w:val="28"/>
          <w:lang w:val="uk-UA"/>
        </w:rPr>
        <w:t>»</w:t>
      </w:r>
      <w:r w:rsidR="00453BBE" w:rsidRPr="00453BBE">
        <w:rPr>
          <w:i/>
          <w:szCs w:val="28"/>
          <w:lang w:val="uk-UA"/>
        </w:rPr>
        <w:t xml:space="preserve"> державної установи </w:t>
      </w:r>
      <w:r w:rsidR="00D75A0E">
        <w:rPr>
          <w:i/>
          <w:szCs w:val="28"/>
          <w:lang w:val="uk-UA"/>
        </w:rPr>
        <w:t>«</w:t>
      </w:r>
      <w:r w:rsidR="00453BBE" w:rsidRPr="00453BBE">
        <w:rPr>
          <w:i/>
          <w:szCs w:val="28"/>
          <w:lang w:val="uk-UA"/>
        </w:rPr>
        <w:t>Фонд енергоефективності</w:t>
      </w:r>
      <w:r w:rsidR="00D75A0E">
        <w:rPr>
          <w:i/>
          <w:szCs w:val="28"/>
          <w:lang w:val="uk-UA"/>
        </w:rPr>
        <w:t>»</w:t>
      </w:r>
      <w:r w:rsidR="00453BBE" w:rsidRPr="00453BBE">
        <w:rPr>
          <w:i/>
          <w:szCs w:val="28"/>
          <w:lang w:val="uk-UA"/>
        </w:rPr>
        <w:t>, на 2022-2023 роки</w:t>
      </w:r>
      <w:r w:rsidRPr="000A0A06">
        <w:rPr>
          <w:i/>
          <w:lang w:val="uk-UA"/>
        </w:rPr>
        <w:t xml:space="preserve">» </w:t>
      </w:r>
      <w:r w:rsidRPr="000A0A06">
        <w:rPr>
          <w:lang w:val="uk-UA"/>
        </w:rPr>
        <w:t>з зазначенням переліку таких заходів.</w:t>
      </w:r>
      <w:r w:rsidRPr="000A0A06">
        <w:rPr>
          <w:rFonts w:ascii="Calibri" w:eastAsia="Calibri" w:hAnsi="Calibri" w:cs="Calibri"/>
          <w:lang w:val="uk-UA"/>
        </w:rPr>
        <w:t xml:space="preserve"> </w:t>
      </w:r>
    </w:p>
    <w:p w:rsidR="00D75A0E" w:rsidRPr="000A0A06" w:rsidRDefault="00D75A0E" w:rsidP="00D75A0E">
      <w:pPr>
        <w:spacing w:after="0" w:line="268" w:lineRule="auto"/>
        <w:ind w:left="0" w:firstLine="708"/>
        <w:rPr>
          <w:lang w:val="uk-UA"/>
        </w:rPr>
      </w:pPr>
    </w:p>
    <w:p w:rsidR="002D21D3" w:rsidRPr="000A0A06" w:rsidRDefault="002D21D3" w:rsidP="002D21D3">
      <w:pPr>
        <w:spacing w:after="121" w:line="271" w:lineRule="auto"/>
        <w:ind w:left="2667" w:hanging="10"/>
        <w:jc w:val="left"/>
        <w:rPr>
          <w:lang w:val="uk-UA"/>
        </w:rPr>
      </w:pPr>
      <w:r w:rsidRPr="000A0A06">
        <w:rPr>
          <w:b/>
          <w:lang w:val="uk-UA"/>
        </w:rPr>
        <w:t xml:space="preserve">4.2. Кредитно-фінансова установа має право: </w:t>
      </w:r>
    </w:p>
    <w:p w:rsidR="00D75A0E" w:rsidRDefault="002D21D3" w:rsidP="00D75A0E">
      <w:pPr>
        <w:spacing w:after="0" w:line="240" w:lineRule="auto"/>
        <w:ind w:right="1"/>
        <w:rPr>
          <w:lang w:val="uk-UA"/>
        </w:rPr>
      </w:pPr>
      <w:r w:rsidRPr="000A0A06">
        <w:rPr>
          <w:lang w:val="uk-UA"/>
        </w:rPr>
        <w:t>4.2.1. Відмовити Позичальнику в наданні кредиту у випадку: невідповідності Позичальника вимогам Кредитно-фінансової установи та умовам цього Договору; прийняття кредитним комітетом Кредитно-фінансової установи рішення про відмову у видачі кредиту.</w:t>
      </w:r>
    </w:p>
    <w:p w:rsidR="002D21D3" w:rsidRPr="000A0A06" w:rsidRDefault="002D21D3" w:rsidP="00D75A0E">
      <w:pPr>
        <w:spacing w:after="0" w:line="240" w:lineRule="auto"/>
        <w:ind w:right="1"/>
        <w:rPr>
          <w:lang w:val="uk-UA"/>
        </w:rPr>
      </w:pPr>
      <w:r w:rsidRPr="000A0A06">
        <w:rPr>
          <w:lang w:val="uk-UA"/>
        </w:rPr>
        <w:t xml:space="preserve"> </w:t>
      </w:r>
    </w:p>
    <w:p w:rsidR="002D21D3" w:rsidRPr="000A0A06" w:rsidRDefault="002D21D3" w:rsidP="002D21D3">
      <w:pPr>
        <w:pStyle w:val="2"/>
        <w:spacing w:after="122"/>
        <w:ind w:left="27" w:right="28"/>
        <w:rPr>
          <w:lang w:val="uk-UA"/>
        </w:rPr>
      </w:pPr>
      <w:r w:rsidRPr="000A0A06">
        <w:rPr>
          <w:lang w:val="uk-UA"/>
        </w:rPr>
        <w:t xml:space="preserve">5. Відповідальність Сторін </w:t>
      </w:r>
    </w:p>
    <w:p w:rsidR="002D21D3" w:rsidRPr="000A0A06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t xml:space="preserve">5.1. За невиконання або неналежне виконання своїх обов’язків за цим Договором Сторони несуть відповідальність відповідно до </w:t>
      </w:r>
      <w:r w:rsidR="00D75A0E">
        <w:rPr>
          <w:lang w:val="uk-UA"/>
        </w:rPr>
        <w:t>з</w:t>
      </w:r>
      <w:r w:rsidRPr="000A0A06">
        <w:rPr>
          <w:lang w:val="uk-UA"/>
        </w:rPr>
        <w:t xml:space="preserve">аконодавства.  </w:t>
      </w:r>
    </w:p>
    <w:p w:rsidR="002D21D3" w:rsidRPr="000A0A06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t xml:space="preserve">5.2. Кредитно-фінансова установа несе відповідальність за </w:t>
      </w:r>
      <w:proofErr w:type="spellStart"/>
      <w:r w:rsidRPr="000A0A06">
        <w:rPr>
          <w:lang w:val="uk-UA"/>
        </w:rPr>
        <w:t>невключення</w:t>
      </w:r>
      <w:proofErr w:type="spellEnd"/>
      <w:r w:rsidRPr="000A0A06">
        <w:rPr>
          <w:lang w:val="uk-UA"/>
        </w:rPr>
        <w:t xml:space="preserve"> ОСББ, які отримали кредит за Програмою, у Зведений реєстр Позичальників згідно з додатком 2 до цього Договору. </w:t>
      </w:r>
    </w:p>
    <w:p w:rsidR="002D21D3" w:rsidRPr="000A0A06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lastRenderedPageBreak/>
        <w:t xml:space="preserve">5.3. </w:t>
      </w:r>
      <w:r w:rsidR="00453BBE">
        <w:rPr>
          <w:lang w:val="uk-UA"/>
        </w:rPr>
        <w:t>Управління</w:t>
      </w:r>
      <w:r w:rsidRPr="000A0A06">
        <w:rPr>
          <w:lang w:val="uk-UA"/>
        </w:rPr>
        <w:t xml:space="preserve"> не несе відповідальності за несвоєчасне перерахування грошових коштів з метою здійснення часткової компенсації відсоткової ставки за кредитом, який отримано Позичальником у разі фактичної відсутності цільових коштів на рахунках </w:t>
      </w:r>
      <w:r w:rsidR="00453BBE">
        <w:rPr>
          <w:lang w:val="uk-UA"/>
        </w:rPr>
        <w:t>Управління</w:t>
      </w:r>
      <w:r w:rsidRPr="000A0A06">
        <w:rPr>
          <w:lang w:val="uk-UA"/>
        </w:rPr>
        <w:t xml:space="preserve">. </w:t>
      </w:r>
    </w:p>
    <w:p w:rsidR="002D21D3" w:rsidRDefault="002D21D3" w:rsidP="00D75A0E">
      <w:pPr>
        <w:spacing w:after="0" w:line="266" w:lineRule="auto"/>
        <w:ind w:left="0" w:firstLine="709"/>
        <w:rPr>
          <w:lang w:val="uk-UA"/>
        </w:rPr>
      </w:pPr>
      <w:r w:rsidRPr="000A0A06">
        <w:rPr>
          <w:lang w:val="uk-UA"/>
        </w:rPr>
        <w:t xml:space="preserve">5.4. Кредитно-фінансова установа не несе відповідальності за відмову </w:t>
      </w:r>
      <w:r w:rsidR="00453BBE">
        <w:rPr>
          <w:lang w:val="uk-UA"/>
        </w:rPr>
        <w:t>Управління</w:t>
      </w:r>
      <w:r w:rsidRPr="000A0A06">
        <w:rPr>
          <w:lang w:val="uk-UA"/>
        </w:rPr>
        <w:t xml:space="preserve"> здійснювати часткову компенсацію відсоткової ставки за кредитами, згідно із сформованими Кредитно-фінансовою установою Зведеними реєстрами Позичальників. </w:t>
      </w:r>
    </w:p>
    <w:p w:rsidR="00D75A0E" w:rsidRPr="000A0A06" w:rsidRDefault="00D75A0E" w:rsidP="00D75A0E">
      <w:pPr>
        <w:spacing w:after="0" w:line="266" w:lineRule="auto"/>
        <w:ind w:left="0" w:firstLine="709"/>
        <w:rPr>
          <w:lang w:val="uk-UA"/>
        </w:rPr>
      </w:pPr>
    </w:p>
    <w:p w:rsidR="002D21D3" w:rsidRPr="000A0A06" w:rsidRDefault="002D21D3" w:rsidP="002D21D3">
      <w:pPr>
        <w:pStyle w:val="2"/>
        <w:spacing w:after="126"/>
        <w:ind w:left="27" w:right="25"/>
        <w:rPr>
          <w:lang w:val="uk-UA"/>
        </w:rPr>
      </w:pPr>
      <w:r w:rsidRPr="000A0A06">
        <w:rPr>
          <w:lang w:val="uk-UA"/>
        </w:rPr>
        <w:t xml:space="preserve">6. Форс-мажорні обставини </w:t>
      </w:r>
    </w:p>
    <w:p w:rsidR="002D21D3" w:rsidRPr="000A0A06" w:rsidRDefault="002D21D3" w:rsidP="002D21D3">
      <w:pPr>
        <w:ind w:left="16" w:right="1"/>
        <w:rPr>
          <w:lang w:val="uk-UA"/>
        </w:rPr>
      </w:pPr>
      <w:r w:rsidRPr="000A0A06">
        <w:rPr>
          <w:lang w:val="uk-UA"/>
        </w:rPr>
        <w:t xml:space="preserve">6.1. Сторони звільняються від відповідальності за невиконання </w:t>
      </w:r>
      <w:r w:rsidR="00453BBE" w:rsidRPr="000A0A06">
        <w:rPr>
          <w:lang w:val="uk-UA"/>
        </w:rPr>
        <w:t>будь-якого</w:t>
      </w:r>
      <w:r w:rsidRPr="000A0A06">
        <w:rPr>
          <w:lang w:val="uk-UA"/>
        </w:rPr>
        <w:t xml:space="preserve"> з положень цього Договору, якщо це стало наслідком причин, що не контролюються невиконуючою стороною. До таких причин належать: стихійне лихо, екстремальні погодні умови, перебої в постачанні електроенергії та вихід з ладу телекомунікацій, </w:t>
      </w:r>
      <w:r w:rsidR="00453BBE" w:rsidRPr="000A0A06">
        <w:rPr>
          <w:lang w:val="uk-UA"/>
        </w:rPr>
        <w:t>збоїв</w:t>
      </w:r>
      <w:r w:rsidRPr="000A0A06">
        <w:rPr>
          <w:lang w:val="uk-UA"/>
        </w:rPr>
        <w:t xml:space="preserve"> комп’ютерних систем, пожежі, страйки, військові дії, і таке інше, але не обмежуються ними. </w:t>
      </w:r>
    </w:p>
    <w:p w:rsidR="002D21D3" w:rsidRPr="000A0A06" w:rsidRDefault="002D21D3" w:rsidP="002D21D3">
      <w:pPr>
        <w:pStyle w:val="2"/>
        <w:spacing w:after="124"/>
        <w:ind w:left="27" w:right="24"/>
        <w:rPr>
          <w:lang w:val="uk-UA"/>
        </w:rPr>
      </w:pPr>
      <w:r w:rsidRPr="000A0A06">
        <w:rPr>
          <w:lang w:val="uk-UA"/>
        </w:rPr>
        <w:t xml:space="preserve">7. Строк дії Договору </w:t>
      </w:r>
    </w:p>
    <w:p w:rsidR="002D21D3" w:rsidRPr="000A0A06" w:rsidRDefault="002D21D3" w:rsidP="00D75A0E">
      <w:pPr>
        <w:spacing w:line="240" w:lineRule="auto"/>
        <w:ind w:left="16" w:right="1"/>
        <w:rPr>
          <w:lang w:val="uk-UA"/>
        </w:rPr>
      </w:pPr>
      <w:r w:rsidRPr="000A0A06">
        <w:rPr>
          <w:lang w:val="uk-UA"/>
        </w:rPr>
        <w:t xml:space="preserve">7.1. Цей Договір набуває чинності з дня його підписання Сторонами і діє до 31.12.2023. </w:t>
      </w:r>
    </w:p>
    <w:p w:rsidR="002D21D3" w:rsidRPr="000A0A06" w:rsidRDefault="002D21D3" w:rsidP="00D75A0E">
      <w:pPr>
        <w:spacing w:line="240" w:lineRule="auto"/>
        <w:ind w:left="16" w:right="1"/>
        <w:rPr>
          <w:lang w:val="uk-UA"/>
        </w:rPr>
      </w:pPr>
      <w:r w:rsidRPr="000A0A06">
        <w:rPr>
          <w:lang w:val="uk-UA"/>
        </w:rPr>
        <w:t xml:space="preserve">7.2. Цей Договір може бути розірваний лише за згодою Сторін. Сторона, що бажає розірвати Договір, подає заяву не раніше, ніж за 30 днів до пропонованого дня припинення дії Договору. </w:t>
      </w:r>
    </w:p>
    <w:p w:rsidR="002D21D3" w:rsidRPr="000A0A06" w:rsidRDefault="002D21D3" w:rsidP="002D21D3">
      <w:pPr>
        <w:pStyle w:val="2"/>
        <w:spacing w:after="125"/>
        <w:ind w:left="27" w:right="26"/>
        <w:rPr>
          <w:lang w:val="uk-UA"/>
        </w:rPr>
      </w:pPr>
      <w:r w:rsidRPr="000A0A06">
        <w:rPr>
          <w:lang w:val="uk-UA"/>
        </w:rPr>
        <w:t xml:space="preserve">8. Прикінцеві положення </w:t>
      </w:r>
    </w:p>
    <w:p w:rsidR="002D21D3" w:rsidRPr="000A0A06" w:rsidRDefault="002D21D3" w:rsidP="00D75A0E">
      <w:pPr>
        <w:spacing w:after="0" w:line="266" w:lineRule="auto"/>
        <w:ind w:left="0" w:firstLine="0"/>
        <w:rPr>
          <w:lang w:val="uk-UA"/>
        </w:rPr>
      </w:pPr>
      <w:r w:rsidRPr="000A0A06">
        <w:rPr>
          <w:lang w:val="uk-UA"/>
        </w:rPr>
        <w:t xml:space="preserve"> </w:t>
      </w:r>
      <w:r w:rsidR="00D75A0E">
        <w:rPr>
          <w:lang w:val="uk-UA"/>
        </w:rPr>
        <w:tab/>
      </w:r>
      <w:r w:rsidRPr="000A0A06">
        <w:rPr>
          <w:lang w:val="uk-UA"/>
        </w:rPr>
        <w:t xml:space="preserve">8.1. Будь-які зміни і доповнення до цього Договору вносяться лише за згодою Сторін шляхом укладання додаткових договорів.  </w:t>
      </w:r>
    </w:p>
    <w:p w:rsidR="002D21D3" w:rsidRPr="000A0A06" w:rsidRDefault="002D21D3" w:rsidP="00D75A0E">
      <w:pPr>
        <w:spacing w:after="0" w:line="266" w:lineRule="auto"/>
        <w:ind w:left="0"/>
        <w:rPr>
          <w:lang w:val="uk-UA"/>
        </w:rPr>
      </w:pPr>
      <w:r w:rsidRPr="000A0A06">
        <w:rPr>
          <w:lang w:val="uk-UA"/>
        </w:rPr>
        <w:t xml:space="preserve">8.2. У разі виникнення спорів у ході виконання цього Договору Сторони намагатимуться вирішувати їх шляхом переговорів. Зацікавлена Сторона має право звернутися до господарського суду, якщо під час переговорів Сторони не дійшли згоди щодо врегулювання спору. </w:t>
      </w:r>
    </w:p>
    <w:p w:rsidR="002D21D3" w:rsidRPr="000A0A06" w:rsidRDefault="002D21D3" w:rsidP="00D75A0E">
      <w:pPr>
        <w:spacing w:after="0" w:line="266" w:lineRule="auto"/>
        <w:ind w:left="0"/>
        <w:rPr>
          <w:lang w:val="uk-UA"/>
        </w:rPr>
      </w:pPr>
      <w:r w:rsidRPr="000A0A06">
        <w:rPr>
          <w:lang w:val="uk-UA"/>
        </w:rPr>
        <w:t xml:space="preserve">8.3. Цей Договір складено у двох оригінальних примірниках, по одному для кожної із Сторін, кожний з яких має однакову юридичну силу. </w:t>
      </w:r>
    </w:p>
    <w:p w:rsidR="002D21D3" w:rsidRPr="000A0A06" w:rsidRDefault="002D21D3" w:rsidP="00D75A0E">
      <w:pPr>
        <w:spacing w:after="0" w:line="266" w:lineRule="auto"/>
        <w:ind w:left="0"/>
        <w:rPr>
          <w:lang w:val="uk-UA"/>
        </w:rPr>
      </w:pPr>
      <w:r w:rsidRPr="000A0A06">
        <w:rPr>
          <w:lang w:val="uk-UA"/>
        </w:rPr>
        <w:t xml:space="preserve">8.4. </w:t>
      </w:r>
      <w:r w:rsidR="00453BBE">
        <w:rPr>
          <w:lang w:val="uk-UA"/>
        </w:rPr>
        <w:t>Управління</w:t>
      </w:r>
      <w:r w:rsidRPr="000A0A06">
        <w:rPr>
          <w:lang w:val="uk-UA"/>
        </w:rPr>
        <w:t xml:space="preserve"> підтверджує, що Позичальники, внесені до Зведених реєстрів Позичальників, згідно з Кредитними договорами та умовами цього Договору, є учасниками Програми та зобов’язується відповідно до умов цього Договору здійснювати часткову компенсацію відсоткової ставки. </w:t>
      </w:r>
    </w:p>
    <w:p w:rsidR="002D21D3" w:rsidRPr="000A0A06" w:rsidRDefault="002D21D3" w:rsidP="002D21D3">
      <w:pPr>
        <w:spacing w:after="0" w:line="259" w:lineRule="auto"/>
        <w:ind w:left="233" w:firstLine="0"/>
        <w:jc w:val="center"/>
        <w:rPr>
          <w:lang w:val="uk-UA"/>
        </w:rPr>
      </w:pPr>
      <w:r w:rsidRPr="000A0A06">
        <w:rPr>
          <w:b/>
          <w:sz w:val="16"/>
          <w:lang w:val="uk-UA"/>
        </w:rPr>
        <w:t xml:space="preserve"> </w:t>
      </w:r>
    </w:p>
    <w:p w:rsidR="00962364" w:rsidRDefault="00962364" w:rsidP="002D21D3">
      <w:pPr>
        <w:spacing w:after="32" w:line="259" w:lineRule="auto"/>
        <w:ind w:left="263" w:firstLine="0"/>
        <w:jc w:val="center"/>
        <w:rPr>
          <w:b/>
          <w:lang w:val="uk-UA"/>
        </w:rPr>
      </w:pPr>
    </w:p>
    <w:p w:rsidR="002D21D3" w:rsidRPr="000A0A06" w:rsidRDefault="002D21D3" w:rsidP="002D21D3">
      <w:pPr>
        <w:spacing w:after="32" w:line="259" w:lineRule="auto"/>
        <w:ind w:left="263" w:firstLine="0"/>
        <w:jc w:val="center"/>
        <w:rPr>
          <w:lang w:val="uk-UA"/>
        </w:rPr>
      </w:pPr>
      <w:r w:rsidRPr="000A0A06">
        <w:rPr>
          <w:b/>
          <w:lang w:val="uk-UA"/>
        </w:rPr>
        <w:t xml:space="preserve"> </w:t>
      </w:r>
    </w:p>
    <w:p w:rsidR="002D21D3" w:rsidRPr="000A0A06" w:rsidRDefault="002D21D3" w:rsidP="002D21D3">
      <w:pPr>
        <w:pStyle w:val="2"/>
        <w:spacing w:after="5"/>
        <w:ind w:left="2291"/>
        <w:jc w:val="left"/>
        <w:rPr>
          <w:lang w:val="uk-UA"/>
        </w:rPr>
      </w:pPr>
      <w:r w:rsidRPr="000A0A06">
        <w:rPr>
          <w:lang w:val="uk-UA"/>
        </w:rPr>
        <w:t xml:space="preserve">9. Місцезнаходження та реквізити Сторін </w:t>
      </w:r>
    </w:p>
    <w:p w:rsidR="002D21D3" w:rsidRPr="000A0A06" w:rsidRDefault="002D21D3" w:rsidP="002D21D3">
      <w:pPr>
        <w:spacing w:after="0" w:line="259" w:lineRule="auto"/>
        <w:ind w:left="233" w:firstLine="0"/>
        <w:jc w:val="center"/>
        <w:rPr>
          <w:lang w:val="uk-UA"/>
        </w:rPr>
      </w:pPr>
      <w:r w:rsidRPr="000A0A06">
        <w:rPr>
          <w:b/>
          <w:sz w:val="16"/>
          <w:lang w:val="uk-UA"/>
        </w:rPr>
        <w:t xml:space="preserve"> </w:t>
      </w:r>
    </w:p>
    <w:tbl>
      <w:tblPr>
        <w:tblStyle w:val="TableGrid"/>
        <w:tblW w:w="9115" w:type="dxa"/>
        <w:tblInd w:w="130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4710"/>
        <w:gridCol w:w="4405"/>
      </w:tblGrid>
      <w:tr w:rsidR="002D21D3" w:rsidRPr="000A0A06" w:rsidTr="00AC6A75">
        <w:trPr>
          <w:trHeight w:val="417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b/>
                <w:lang w:val="uk-UA"/>
              </w:rPr>
              <w:lastRenderedPageBreak/>
              <w:t xml:space="preserve">Кредитно-фінансова установа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lang w:val="uk-UA"/>
              </w:rPr>
              <w:t xml:space="preserve">________________ 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lang w:val="uk-UA"/>
              </w:rPr>
              <w:t xml:space="preserve">________________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lang w:val="uk-UA"/>
              </w:rPr>
              <w:t xml:space="preserve">________________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lang w:val="uk-UA"/>
              </w:rPr>
              <w:t xml:space="preserve">________________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lang w:val="uk-UA"/>
              </w:rPr>
              <w:t xml:space="preserve">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lang w:val="uk-UA"/>
              </w:rPr>
              <w:t xml:space="preserve">  _____________________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lang w:val="uk-UA"/>
              </w:rPr>
              <w:t xml:space="preserve">            </w:t>
            </w:r>
            <w:proofErr w:type="spellStart"/>
            <w:r w:rsidRPr="003E54CA">
              <w:rPr>
                <w:lang w:val="uk-UA"/>
              </w:rPr>
              <w:t>м.п</w:t>
            </w:r>
            <w:proofErr w:type="spellEnd"/>
            <w:r w:rsidRPr="003E54CA">
              <w:rPr>
                <w:lang w:val="uk-UA"/>
              </w:rPr>
              <w:t xml:space="preserve">. </w:t>
            </w:r>
          </w:p>
        </w:tc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:rsidR="002D21D3" w:rsidRPr="003E54CA" w:rsidRDefault="00453BBE" w:rsidP="00AC6A75">
            <w:pPr>
              <w:spacing w:after="0" w:line="281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b/>
                <w:lang w:val="uk-UA"/>
              </w:rPr>
              <w:t>Управління</w:t>
            </w:r>
            <w:r w:rsidR="002D21D3" w:rsidRPr="003E54CA">
              <w:rPr>
                <w:b/>
                <w:lang w:val="uk-UA"/>
              </w:rPr>
              <w:t xml:space="preserve"> житлово-комунального господарства </w:t>
            </w:r>
            <w:r w:rsidRPr="003E54CA">
              <w:rPr>
                <w:b/>
                <w:lang w:val="uk-UA"/>
              </w:rPr>
              <w:t>та енергозбереження Закарпат</w:t>
            </w:r>
            <w:r w:rsidR="002D21D3" w:rsidRPr="003E54CA">
              <w:rPr>
                <w:b/>
                <w:lang w:val="uk-UA"/>
              </w:rPr>
              <w:t xml:space="preserve">ської обласної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b/>
                <w:lang w:val="uk-UA"/>
              </w:rPr>
              <w:t xml:space="preserve">державної адміністрації </w:t>
            </w:r>
            <w:r w:rsidRPr="003E54CA">
              <w:rPr>
                <w:lang w:val="uk-UA"/>
              </w:rPr>
              <w:t xml:space="preserve"> </w:t>
            </w: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b/>
                <w:lang w:val="uk-UA"/>
              </w:rPr>
              <w:t xml:space="preserve"> </w:t>
            </w:r>
          </w:p>
          <w:p w:rsidR="00453BBE" w:rsidRPr="003E54CA" w:rsidRDefault="00453BBE" w:rsidP="00453BBE">
            <w:pPr>
              <w:spacing w:after="0" w:line="281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b/>
                <w:lang w:val="uk-UA"/>
              </w:rPr>
              <w:t>Начальник</w:t>
            </w:r>
            <w:r w:rsidR="002D21D3" w:rsidRPr="003E54CA">
              <w:rPr>
                <w:b/>
                <w:lang w:val="uk-UA"/>
              </w:rPr>
              <w:t xml:space="preserve"> </w:t>
            </w:r>
            <w:r w:rsidRPr="003E54CA">
              <w:rPr>
                <w:b/>
                <w:lang w:val="uk-UA"/>
              </w:rPr>
              <w:t xml:space="preserve">управління житлово-комунального господарства та енергозбереження Закарпатської обласної </w:t>
            </w:r>
          </w:p>
          <w:p w:rsidR="00453BBE" w:rsidRPr="003E54CA" w:rsidRDefault="00453BBE" w:rsidP="00453BBE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b/>
                <w:lang w:val="uk-UA"/>
              </w:rPr>
              <w:t xml:space="preserve">державної адміністрації </w:t>
            </w:r>
            <w:r w:rsidRPr="003E54CA">
              <w:rPr>
                <w:lang w:val="uk-UA"/>
              </w:rPr>
              <w:t xml:space="preserve"> </w:t>
            </w:r>
          </w:p>
          <w:p w:rsidR="002D21D3" w:rsidRPr="003E54CA" w:rsidRDefault="002D21D3" w:rsidP="00AC6A75">
            <w:pPr>
              <w:spacing w:after="0" w:line="281" w:lineRule="auto"/>
              <w:ind w:left="0" w:right="210" w:firstLine="0"/>
              <w:jc w:val="left"/>
              <w:rPr>
                <w:lang w:val="uk-UA"/>
              </w:rPr>
            </w:pPr>
          </w:p>
          <w:p w:rsidR="002D21D3" w:rsidRPr="003E54CA" w:rsidRDefault="002D21D3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3E54CA">
              <w:rPr>
                <w:b/>
                <w:lang w:val="uk-UA"/>
              </w:rPr>
              <w:t xml:space="preserve">__________________ </w:t>
            </w:r>
          </w:p>
        </w:tc>
      </w:tr>
    </w:tbl>
    <w:p w:rsidR="002D21D3" w:rsidRPr="000A0A06" w:rsidRDefault="002D21D3" w:rsidP="002D21D3">
      <w:pPr>
        <w:spacing w:after="16" w:line="259" w:lineRule="auto"/>
        <w:ind w:left="1142" w:hanging="10"/>
        <w:jc w:val="center"/>
        <w:rPr>
          <w:lang w:val="uk-UA"/>
        </w:rPr>
      </w:pPr>
      <w:r w:rsidRPr="000A0A06">
        <w:rPr>
          <w:lang w:val="uk-UA"/>
        </w:rPr>
        <w:t xml:space="preserve">         </w:t>
      </w:r>
      <w:proofErr w:type="spellStart"/>
      <w:r w:rsidRPr="000A0A06">
        <w:rPr>
          <w:lang w:val="uk-UA"/>
        </w:rPr>
        <w:t>м.п</w:t>
      </w:r>
      <w:proofErr w:type="spellEnd"/>
      <w:r w:rsidRPr="000A0A06">
        <w:rPr>
          <w:lang w:val="uk-UA"/>
        </w:rPr>
        <w:t xml:space="preserve">. </w:t>
      </w:r>
    </w:p>
    <w:p w:rsidR="002F0787" w:rsidRDefault="002F0787"/>
    <w:sectPr w:rsidR="002F0787" w:rsidSect="003D31F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6388"/>
    <w:multiLevelType w:val="multilevel"/>
    <w:tmpl w:val="6142AB3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A869F7"/>
    <w:multiLevelType w:val="hybridMultilevel"/>
    <w:tmpl w:val="CDFA9D00"/>
    <w:lvl w:ilvl="0" w:tplc="71FC5AD8">
      <w:start w:val="1"/>
      <w:numFmt w:val="bullet"/>
      <w:lvlText w:val="-"/>
      <w:lvlJc w:val="left"/>
      <w:pPr>
        <w:ind w:left="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92084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2C858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3EA7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28736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BE3FE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64F8E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2053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9A10F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D3"/>
    <w:rsid w:val="000E786A"/>
    <w:rsid w:val="00272EAC"/>
    <w:rsid w:val="002D21D3"/>
    <w:rsid w:val="002F0787"/>
    <w:rsid w:val="003D31F5"/>
    <w:rsid w:val="003E54CA"/>
    <w:rsid w:val="00453BBE"/>
    <w:rsid w:val="00962364"/>
    <w:rsid w:val="00A73253"/>
    <w:rsid w:val="00D75A0E"/>
    <w:rsid w:val="00E0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6C9EA"/>
  <w15:chartTrackingRefBased/>
  <w15:docId w15:val="{6E357EEA-B9CD-44FC-AE37-4CF88BD6C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1D3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2D21D3"/>
    <w:pPr>
      <w:keepNext/>
      <w:keepLines/>
      <w:spacing w:after="72" w:line="271" w:lineRule="auto"/>
      <w:ind w:left="69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D21D3"/>
    <w:pPr>
      <w:keepNext/>
      <w:keepLines/>
      <w:spacing w:after="13" w:line="270" w:lineRule="auto"/>
      <w:ind w:left="2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21D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21D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2D21D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72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D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E786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1781</Words>
  <Characters>10156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7</cp:revision>
  <cp:lastPrinted>2022-02-21T16:34:00Z</cp:lastPrinted>
  <dcterms:created xsi:type="dcterms:W3CDTF">2022-01-31T11:28:00Z</dcterms:created>
  <dcterms:modified xsi:type="dcterms:W3CDTF">2022-02-21T16:34:00Z</dcterms:modified>
</cp:coreProperties>
</file>